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FF1E7" w14:textId="77777777" w:rsidR="00BC58B8" w:rsidRPr="002C2838" w:rsidRDefault="00BC58B8" w:rsidP="00BC58B8">
      <w:pPr>
        <w:widowControl w:val="0"/>
        <w:jc w:val="center"/>
        <w:rPr>
          <w:rFonts w:asciiTheme="minorHAnsi" w:eastAsia="Tahoma" w:hAnsiTheme="minorHAnsi" w:cstheme="minorHAnsi"/>
          <w:b/>
          <w:iCs/>
          <w:sz w:val="20"/>
          <w:szCs w:val="22"/>
          <w:lang w:eastAsia="en-US"/>
        </w:rPr>
      </w:pPr>
      <w:r w:rsidRPr="002C2838">
        <w:rPr>
          <w:rFonts w:asciiTheme="minorHAnsi" w:eastAsia="Tahoma" w:hAnsiTheme="minorHAnsi" w:cstheme="minorHAnsi"/>
          <w:b/>
          <w:iCs/>
          <w:sz w:val="20"/>
          <w:szCs w:val="22"/>
          <w:lang w:eastAsia="en-US"/>
        </w:rPr>
        <w:t xml:space="preserve">Umowa </w:t>
      </w:r>
      <w:r w:rsidRPr="002C2838"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  <w:t>(PROJEKT)</w:t>
      </w:r>
    </w:p>
    <w:p w14:paraId="68EFE450" w14:textId="4844B2E4" w:rsidR="00BC58B8" w:rsidRPr="002C2838" w:rsidRDefault="00BC58B8" w:rsidP="00BC58B8">
      <w:pPr>
        <w:widowControl w:val="0"/>
        <w:jc w:val="center"/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</w:pPr>
      <w:r w:rsidRPr="002C2838">
        <w:rPr>
          <w:rFonts w:asciiTheme="minorHAnsi" w:eastAsia="Tahoma" w:hAnsiTheme="minorHAnsi" w:cstheme="minorHAnsi"/>
          <w:b/>
          <w:iCs/>
          <w:sz w:val="20"/>
          <w:szCs w:val="22"/>
          <w:lang w:eastAsia="en-US"/>
        </w:rPr>
        <w:t xml:space="preserve"> Numer postepowania </w:t>
      </w:r>
      <w:bookmarkStart w:id="0" w:name="_Hlk124857157"/>
      <w:r w:rsidRPr="002C2838"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  <w:t>SZZ.251.</w:t>
      </w:r>
      <w:r w:rsidR="00A617B8"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  <w:t>44</w:t>
      </w:r>
      <w:r w:rsidRPr="002C2838"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  <w:t>.202</w:t>
      </w:r>
      <w:r w:rsidR="00A518A0"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  <w:t>6</w:t>
      </w:r>
      <w:r w:rsidRPr="002C2838"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  <w:t xml:space="preserve">.K </w:t>
      </w:r>
      <w:bookmarkEnd w:id="0"/>
    </w:p>
    <w:p w14:paraId="56673B97" w14:textId="20858A76" w:rsidR="00BC58B8" w:rsidRPr="002C2838" w:rsidRDefault="00BC58B8" w:rsidP="00BC58B8">
      <w:pPr>
        <w:widowControl w:val="0"/>
        <w:jc w:val="center"/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</w:pPr>
      <w:r w:rsidRPr="002C2838"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  <w:t>Część ………………..</w:t>
      </w:r>
    </w:p>
    <w:p w14:paraId="5616B025" w14:textId="77777777" w:rsidR="00BC58B8" w:rsidRPr="002C2838" w:rsidRDefault="00BC58B8" w:rsidP="00BC58B8">
      <w:pPr>
        <w:widowControl w:val="0"/>
        <w:jc w:val="center"/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</w:pPr>
      <w:r w:rsidRPr="002C2838">
        <w:rPr>
          <w:rFonts w:asciiTheme="minorHAnsi" w:eastAsia="Tahoma" w:hAnsiTheme="minorHAnsi" w:cstheme="minorHAnsi"/>
          <w:b/>
          <w:bCs/>
          <w:iCs/>
          <w:sz w:val="20"/>
          <w:szCs w:val="22"/>
          <w:lang w:eastAsia="en-US"/>
        </w:rPr>
        <w:t>Numer Umowy …………………………….</w:t>
      </w:r>
    </w:p>
    <w:p w14:paraId="254B22A3" w14:textId="77777777" w:rsidR="00E8469F" w:rsidRPr="001163BF" w:rsidRDefault="00E8469F" w:rsidP="00A507E6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E7C894D" w14:textId="77777777" w:rsidR="00E8469F" w:rsidRPr="001163BF" w:rsidRDefault="00E8469F" w:rsidP="00A507E6">
      <w:pPr>
        <w:tabs>
          <w:tab w:val="num" w:pos="36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>zawarta w dniu .......................... r. w Tomaszowie Lubelskim</w:t>
      </w:r>
    </w:p>
    <w:p w14:paraId="1AAC30C2" w14:textId="77777777" w:rsidR="00E8469F" w:rsidRPr="001163BF" w:rsidRDefault="00E8469F" w:rsidP="00A507E6">
      <w:pPr>
        <w:tabs>
          <w:tab w:val="num" w:pos="36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AD73786" w14:textId="77777777" w:rsidR="00E8469F" w:rsidRPr="001163BF" w:rsidRDefault="00E8469F" w:rsidP="00A507E6">
      <w:pPr>
        <w:tabs>
          <w:tab w:val="num" w:pos="36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>pomiędzy:</w:t>
      </w:r>
    </w:p>
    <w:p w14:paraId="0D7A009A" w14:textId="77777777" w:rsidR="00E8469F" w:rsidRPr="001163BF" w:rsidRDefault="00E8469F" w:rsidP="00A507E6">
      <w:pPr>
        <w:tabs>
          <w:tab w:val="num" w:pos="36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C75BD29" w14:textId="51991C6B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Samodzielnym Publicznym Zespołem Opieki Zdrowotnej w Tomaszowie Lubelskim</w:t>
      </w: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z siedzibą przy Alejach Grunwaldzkich 1, 22-600 Tomaszów Lubelski, wpisany do rejestru stowarzyszeń, innych organizacji społecznych </w:t>
      </w:r>
      <w:r w:rsidR="002C2838">
        <w:rPr>
          <w:rFonts w:asciiTheme="minorHAnsi" w:eastAsia="Calibri" w:hAnsiTheme="minorHAnsi" w:cstheme="minorHAnsi"/>
          <w:sz w:val="20"/>
          <w:szCs w:val="20"/>
          <w:lang w:eastAsia="en-US"/>
        </w:rPr>
        <w:br/>
      </w: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i zawodowych, fundacji oraz publicznych zakładów opieki zdrowotnej prowadzony przez Sąd Rejonowy w Lublinie – Wschód z siedzibą w Świdniku VI Wydział </w:t>
      </w:r>
      <w:r w:rsidR="00326B61"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>Gospodarczym</w:t>
      </w: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 numerem KRS 000 005 4328, NIP: 921-16-45-721,</w:t>
      </w:r>
    </w:p>
    <w:p w14:paraId="6BE67D9F" w14:textId="77777777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46E31A7" w14:textId="0AFC6412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reprezentowanym przez: lek. Dariusza Gałeckiego - Dyrektora Szpitala </w:t>
      </w:r>
    </w:p>
    <w:p w14:paraId="127394EF" w14:textId="77777777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zwanym dalej </w:t>
      </w:r>
      <w:r w:rsidRPr="001163BF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„</w:t>
      </w:r>
      <w:r w:rsidRPr="001163BF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Zamawiającym”</w:t>
      </w:r>
    </w:p>
    <w:p w14:paraId="77255050" w14:textId="77777777" w:rsidR="00E8469F" w:rsidRPr="004C11FB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D8715CE" w14:textId="77777777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>a _______________________________________________________________ wpisanym do KRS ________________________________. . NIP: _____________________, REGON: ___________________</w:t>
      </w:r>
    </w:p>
    <w:p w14:paraId="725C6CB4" w14:textId="77777777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EC332BE" w14:textId="77777777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>reprezentowaną przez: __________________________________________</w:t>
      </w:r>
    </w:p>
    <w:p w14:paraId="017E9EE2" w14:textId="77777777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zwanym dalej </w:t>
      </w:r>
      <w:r w:rsidRPr="001163BF">
        <w:rPr>
          <w:rFonts w:asciiTheme="minorHAnsi" w:eastAsia="Calibri" w:hAnsiTheme="minorHAnsi" w:cstheme="minorHAnsi"/>
          <w:b/>
          <w:bCs/>
          <w:sz w:val="20"/>
          <w:szCs w:val="20"/>
          <w:lang w:eastAsia="en-US"/>
        </w:rPr>
        <w:t>„Wykonawcą”,</w:t>
      </w:r>
    </w:p>
    <w:p w14:paraId="71A2013E" w14:textId="77777777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>została zawarta umowa o następującej treści:</w:t>
      </w:r>
    </w:p>
    <w:p w14:paraId="6F1689C1" w14:textId="77777777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EAF9B96" w14:textId="77777777" w:rsidR="00E8469F" w:rsidRPr="001163BF" w:rsidRDefault="00E8469F" w:rsidP="00A507E6">
      <w:pPr>
        <w:tabs>
          <w:tab w:val="num" w:pos="0"/>
        </w:tabs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1163B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zwanych dalej razem "Stronami" </w:t>
      </w:r>
    </w:p>
    <w:p w14:paraId="41F0A7AD" w14:textId="45BEEA38" w:rsidR="00A27FE1" w:rsidRDefault="002A6CD9" w:rsidP="008F1027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A6CD9">
        <w:rPr>
          <w:rFonts w:asciiTheme="minorHAnsi" w:hAnsiTheme="minorHAnsi" w:cstheme="minorHAnsi"/>
          <w:b/>
          <w:sz w:val="20"/>
          <w:szCs w:val="20"/>
        </w:rPr>
        <w:t>Umowa na zamówienie publiczne zosta</w:t>
      </w:r>
      <w:r>
        <w:rPr>
          <w:rFonts w:asciiTheme="minorHAnsi" w:hAnsiTheme="minorHAnsi" w:cstheme="minorHAnsi"/>
          <w:b/>
          <w:sz w:val="20"/>
          <w:szCs w:val="20"/>
        </w:rPr>
        <w:t>ła</w:t>
      </w:r>
      <w:r w:rsidRPr="002A6CD9">
        <w:rPr>
          <w:rFonts w:asciiTheme="minorHAnsi" w:hAnsiTheme="minorHAnsi" w:cstheme="minorHAnsi"/>
          <w:b/>
          <w:sz w:val="20"/>
          <w:szCs w:val="20"/>
        </w:rPr>
        <w:t xml:space="preserve"> zawarta w trybie podstawowym, </w:t>
      </w:r>
      <w:r w:rsidR="008F1027">
        <w:rPr>
          <w:rFonts w:asciiTheme="minorHAnsi" w:hAnsiTheme="minorHAnsi" w:cstheme="minorHAnsi"/>
          <w:b/>
          <w:sz w:val="20"/>
          <w:szCs w:val="20"/>
        </w:rPr>
        <w:br/>
      </w:r>
      <w:r w:rsidRPr="002A6CD9">
        <w:rPr>
          <w:rFonts w:asciiTheme="minorHAnsi" w:hAnsiTheme="minorHAnsi" w:cstheme="minorHAnsi"/>
          <w:b/>
          <w:sz w:val="20"/>
          <w:szCs w:val="20"/>
        </w:rPr>
        <w:t>na podstawie art. 275 pkt. 1 ustawy PZP.</w:t>
      </w:r>
    </w:p>
    <w:p w14:paraId="7EA19E4F" w14:textId="77777777" w:rsidR="008E70E3" w:rsidRPr="001163BF" w:rsidRDefault="008E70E3" w:rsidP="00A507E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5D7E0D" w14:textId="36DE1643" w:rsidR="00A27FE1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sym w:font="Arial Narrow" w:char="00A7"/>
      </w:r>
      <w:r w:rsidRPr="001163BF">
        <w:rPr>
          <w:rFonts w:asciiTheme="minorHAnsi" w:hAnsiTheme="minorHAnsi" w:cstheme="minorHAnsi"/>
          <w:b/>
          <w:bCs/>
          <w:sz w:val="20"/>
          <w:szCs w:val="20"/>
        </w:rPr>
        <w:t>1</w:t>
      </w:r>
    </w:p>
    <w:p w14:paraId="55CF0768" w14:textId="77777777" w:rsidR="00BC58B8" w:rsidRPr="004C11FB" w:rsidRDefault="00BC58B8" w:rsidP="00BC58B8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  <w:sz w:val="4"/>
          <w:szCs w:val="10"/>
        </w:rPr>
      </w:pPr>
    </w:p>
    <w:p w14:paraId="17315F00" w14:textId="0EB4B636" w:rsidR="00BC58B8" w:rsidRDefault="00BC58B8" w:rsidP="00A930CF">
      <w:pPr>
        <w:pStyle w:val="Akapitzlist"/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Calibri"/>
          <w:sz w:val="20"/>
          <w:szCs w:val="20"/>
        </w:rPr>
      </w:pPr>
      <w:r w:rsidRPr="00BC58B8">
        <w:rPr>
          <w:rFonts w:cs="Calibri"/>
          <w:sz w:val="20"/>
          <w:szCs w:val="20"/>
        </w:rPr>
        <w:t>Wykonawca zobowiązuje się do dostarczania i sprzedania</w:t>
      </w:r>
      <w:r w:rsidR="009F3CEA">
        <w:rPr>
          <w:rFonts w:cs="Calibri"/>
          <w:sz w:val="20"/>
          <w:szCs w:val="20"/>
        </w:rPr>
        <w:t>,</w:t>
      </w:r>
      <w:r w:rsidRPr="00BC58B8">
        <w:rPr>
          <w:rFonts w:cs="Calibri"/>
          <w:sz w:val="20"/>
          <w:szCs w:val="20"/>
        </w:rPr>
        <w:t xml:space="preserve"> Zamawiający do odbioru i nabycia towaru w postaci  ................................................ </w:t>
      </w:r>
      <w:r w:rsidR="008F1027" w:rsidRPr="00E84175">
        <w:rPr>
          <w:rFonts w:asciiTheme="minorHAnsi" w:hAnsiTheme="minorHAnsi" w:cstheme="minorHAnsi"/>
          <w:sz w:val="20"/>
          <w:szCs w:val="20"/>
        </w:rPr>
        <w:t xml:space="preserve">w asortymencie i ilościach określonych w dokumentach przetargowych to jest </w:t>
      </w:r>
      <w:r w:rsidR="008F1027">
        <w:rPr>
          <w:rFonts w:asciiTheme="minorHAnsi" w:hAnsiTheme="minorHAnsi" w:cstheme="minorHAnsi"/>
          <w:sz w:val="20"/>
          <w:szCs w:val="20"/>
        </w:rPr>
        <w:br/>
      </w:r>
      <w:r w:rsidR="008F1027" w:rsidRPr="00E84175">
        <w:rPr>
          <w:rFonts w:asciiTheme="minorHAnsi" w:hAnsiTheme="minorHAnsi" w:cstheme="minorHAnsi"/>
          <w:sz w:val="20"/>
          <w:szCs w:val="20"/>
        </w:rPr>
        <w:t>w specyfikacji warunków zamówienia  i ofercie Wykonawcy z dnia ………….202</w:t>
      </w:r>
      <w:r w:rsidR="008F1027">
        <w:rPr>
          <w:rFonts w:asciiTheme="minorHAnsi" w:hAnsiTheme="minorHAnsi" w:cstheme="minorHAnsi"/>
          <w:sz w:val="20"/>
          <w:szCs w:val="20"/>
        </w:rPr>
        <w:t>6</w:t>
      </w:r>
      <w:r w:rsidR="008F1027" w:rsidRPr="00E84175">
        <w:rPr>
          <w:rFonts w:asciiTheme="minorHAnsi" w:hAnsiTheme="minorHAnsi" w:cstheme="minorHAnsi"/>
          <w:sz w:val="20"/>
          <w:szCs w:val="20"/>
        </w:rPr>
        <w:t xml:space="preserve"> r. z zastrzeżeniem §1 ust. 4.</w:t>
      </w:r>
    </w:p>
    <w:p w14:paraId="6A1F7E9B" w14:textId="77777777" w:rsidR="00BC58B8" w:rsidRPr="00BC58B8" w:rsidRDefault="00BA1921" w:rsidP="00A930CF">
      <w:pPr>
        <w:pStyle w:val="Akapitzlist"/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Calibri"/>
          <w:sz w:val="20"/>
          <w:szCs w:val="20"/>
        </w:rPr>
      </w:pPr>
      <w:r w:rsidRPr="00BC58B8">
        <w:rPr>
          <w:rFonts w:asciiTheme="minorHAnsi" w:hAnsiTheme="minorHAnsi" w:cstheme="minorHAnsi"/>
          <w:iCs/>
          <w:sz w:val="20"/>
          <w:szCs w:val="20"/>
        </w:rPr>
        <w:t>Dostawa będzie realizowana partiami.</w:t>
      </w:r>
      <w:r w:rsidRPr="00BC58B8">
        <w:rPr>
          <w:rFonts w:asciiTheme="minorHAnsi" w:hAnsiTheme="minorHAnsi" w:cstheme="minorHAnsi"/>
          <w:sz w:val="20"/>
          <w:szCs w:val="20"/>
        </w:rPr>
        <w:t xml:space="preserve"> </w:t>
      </w:r>
      <w:r w:rsidRPr="00BC58B8">
        <w:rPr>
          <w:rFonts w:asciiTheme="minorHAnsi" w:hAnsiTheme="minorHAnsi" w:cstheme="minorHAnsi"/>
          <w:iCs/>
          <w:sz w:val="20"/>
          <w:szCs w:val="20"/>
        </w:rPr>
        <w:t>Zamawiający zobowiązuje się, że w przypadku zamawiania w danym miesiącu towaru przekraczającego ilość wynikającą z ilorazu jego ilości określonej w umowie i sumy miesięcy na jaki została ona zawarta, zamówienie to będzie poprzedzone uzgodnieniem i akceptacją Wykonawcy</w:t>
      </w:r>
      <w:r w:rsidR="00A27FE1" w:rsidRPr="00BC58B8">
        <w:rPr>
          <w:rFonts w:asciiTheme="minorHAnsi" w:hAnsiTheme="minorHAnsi" w:cstheme="minorHAnsi"/>
          <w:sz w:val="20"/>
          <w:szCs w:val="20"/>
        </w:rPr>
        <w:t>.</w:t>
      </w:r>
    </w:p>
    <w:p w14:paraId="2397EA59" w14:textId="77777777" w:rsidR="00EF347F" w:rsidRPr="00093F3D" w:rsidRDefault="00EF347F" w:rsidP="00EF347F">
      <w:pPr>
        <w:pStyle w:val="Akapitzlist"/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93F3D">
        <w:rPr>
          <w:rFonts w:asciiTheme="minorHAnsi" w:hAnsiTheme="minorHAnsi" w:cstheme="minorHAnsi"/>
          <w:sz w:val="20"/>
        </w:rPr>
        <w:t xml:space="preserve">Stopień realizacji umowy w zakresie poszczególnych pozycji asortymentowych w ramach danej części uzależniony będzie od potrzeb wynikających z bieżącej działalności Zamawiającego. Zamawiający zastrzega sobie prawo do realizacji poszczególnych pozycji asortymentowych w mniejszym zakresie niż to wynika z ilości określonych w formularzu cenowym, przy czym </w:t>
      </w:r>
      <w:r>
        <w:rPr>
          <w:rFonts w:asciiTheme="minorHAnsi" w:hAnsiTheme="minorHAnsi" w:cstheme="minorHAnsi"/>
          <w:sz w:val="20"/>
        </w:rPr>
        <w:t>zastosowanie ma pkt. 1 ust. 4</w:t>
      </w:r>
    </w:p>
    <w:p w14:paraId="5E2937E3" w14:textId="5259ED39" w:rsidR="00ED281E" w:rsidRPr="00E84175" w:rsidRDefault="00ED281E" w:rsidP="00A930CF">
      <w:pPr>
        <w:pStyle w:val="Akapitzlist"/>
        <w:numPr>
          <w:ilvl w:val="0"/>
          <w:numId w:val="2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E84175">
        <w:rPr>
          <w:rFonts w:asciiTheme="minorHAnsi" w:hAnsiTheme="minorHAnsi" w:cstheme="minorHAnsi"/>
          <w:sz w:val="20"/>
        </w:rPr>
        <w:t xml:space="preserve">Realizacja umowy w mniejszym zakresie nie może stanowić podstawy do roszczeń ze strony Wykonawcy wobec Zamawiającego, z zastrzeżeniem, że Zamawiający w okresie realizacji umowy jest zobowiązany do nabycia od Wykonawcy dostaw o wartości brutto stanowiącej </w:t>
      </w:r>
      <w:r w:rsidRPr="00590D39">
        <w:rPr>
          <w:rFonts w:asciiTheme="minorHAnsi" w:hAnsiTheme="minorHAnsi" w:cstheme="minorHAnsi"/>
          <w:b/>
          <w:sz w:val="20"/>
        </w:rPr>
        <w:t xml:space="preserve">co najmniej </w:t>
      </w:r>
      <w:r w:rsidR="002C2838" w:rsidRPr="00590D39">
        <w:rPr>
          <w:rFonts w:asciiTheme="minorHAnsi" w:hAnsiTheme="minorHAnsi" w:cstheme="minorHAnsi"/>
          <w:b/>
          <w:sz w:val="20"/>
        </w:rPr>
        <w:t>5</w:t>
      </w:r>
      <w:r w:rsidRPr="00590D39">
        <w:rPr>
          <w:rFonts w:asciiTheme="minorHAnsi" w:hAnsiTheme="minorHAnsi" w:cstheme="minorHAnsi"/>
          <w:b/>
          <w:sz w:val="20"/>
        </w:rPr>
        <w:t>0% zakresu podstawowego</w:t>
      </w:r>
      <w:r w:rsidRPr="00E84175">
        <w:rPr>
          <w:rFonts w:asciiTheme="minorHAnsi" w:hAnsiTheme="minorHAnsi" w:cstheme="minorHAnsi"/>
          <w:sz w:val="20"/>
        </w:rPr>
        <w:t xml:space="preserve"> umowy wskazanej </w:t>
      </w:r>
      <w:r>
        <w:rPr>
          <w:rFonts w:asciiTheme="minorHAnsi" w:hAnsiTheme="minorHAnsi" w:cstheme="minorHAnsi"/>
          <w:sz w:val="20"/>
        </w:rPr>
        <w:br/>
      </w:r>
      <w:r w:rsidRPr="00E84175">
        <w:rPr>
          <w:rFonts w:asciiTheme="minorHAnsi" w:hAnsiTheme="minorHAnsi" w:cstheme="minorHAnsi"/>
          <w:sz w:val="20"/>
        </w:rPr>
        <w:t>w §</w:t>
      </w:r>
      <w:r>
        <w:rPr>
          <w:rFonts w:asciiTheme="minorHAnsi" w:hAnsiTheme="minorHAnsi" w:cstheme="minorHAnsi"/>
          <w:sz w:val="20"/>
        </w:rPr>
        <w:t>6</w:t>
      </w:r>
      <w:r w:rsidRPr="00E84175">
        <w:rPr>
          <w:rFonts w:asciiTheme="minorHAnsi" w:hAnsiTheme="minorHAnsi" w:cstheme="minorHAnsi"/>
          <w:sz w:val="20"/>
        </w:rPr>
        <w:t xml:space="preserve"> ust.1.</w:t>
      </w:r>
    </w:p>
    <w:p w14:paraId="0C16955D" w14:textId="44637721" w:rsidR="00A27FE1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580FD6">
        <w:rPr>
          <w:rFonts w:asciiTheme="minorHAnsi" w:hAnsiTheme="minorHAnsi" w:cstheme="minorHAnsi"/>
          <w:b/>
          <w:bCs/>
          <w:sz w:val="20"/>
          <w:szCs w:val="20"/>
        </w:rPr>
        <w:t>2</w:t>
      </w:r>
    </w:p>
    <w:p w14:paraId="7FBCCA91" w14:textId="77777777" w:rsidR="00EE49FC" w:rsidRPr="004C11FB" w:rsidRDefault="00EE49FC" w:rsidP="00EE49FC">
      <w:pPr>
        <w:suppressAutoHyphens/>
        <w:jc w:val="both"/>
        <w:rPr>
          <w:rFonts w:asciiTheme="minorHAnsi" w:hAnsiTheme="minorHAnsi" w:cstheme="minorHAnsi"/>
          <w:b/>
          <w:bCs/>
          <w:sz w:val="4"/>
          <w:szCs w:val="10"/>
        </w:rPr>
      </w:pPr>
    </w:p>
    <w:p w14:paraId="23FBAB20" w14:textId="3D914452" w:rsidR="00EE49FC" w:rsidRDefault="00EE49FC" w:rsidP="00A930C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E49FC">
        <w:rPr>
          <w:rFonts w:asciiTheme="minorHAnsi" w:hAnsiTheme="minorHAnsi" w:cstheme="minorHAnsi"/>
          <w:sz w:val="20"/>
          <w:szCs w:val="20"/>
        </w:rPr>
        <w:t xml:space="preserve">Zamawiający zastrzega sobie możliwość skorzystania z </w:t>
      </w:r>
      <w:r w:rsidRPr="00590D39">
        <w:rPr>
          <w:rFonts w:asciiTheme="minorHAnsi" w:hAnsiTheme="minorHAnsi" w:cstheme="minorHAnsi"/>
          <w:b/>
          <w:sz w:val="20"/>
          <w:szCs w:val="20"/>
        </w:rPr>
        <w:t>prawa opcji</w:t>
      </w:r>
      <w:r w:rsidRPr="00EE49FC">
        <w:rPr>
          <w:rFonts w:asciiTheme="minorHAnsi" w:hAnsiTheme="minorHAnsi" w:cstheme="minorHAnsi"/>
          <w:sz w:val="20"/>
          <w:szCs w:val="20"/>
        </w:rPr>
        <w:t xml:space="preserve"> polegającej na możliwości zwiększenia przedmiotu umowy w zakresie ilości </w:t>
      </w:r>
      <w:r w:rsidRPr="00590D39">
        <w:rPr>
          <w:rFonts w:asciiTheme="minorHAnsi" w:hAnsiTheme="minorHAnsi" w:cstheme="minorHAnsi"/>
          <w:b/>
          <w:sz w:val="20"/>
          <w:szCs w:val="20"/>
        </w:rPr>
        <w:t xml:space="preserve">o </w:t>
      </w:r>
      <w:r w:rsidR="002C2838" w:rsidRPr="00590D39">
        <w:rPr>
          <w:rFonts w:asciiTheme="minorHAnsi" w:hAnsiTheme="minorHAnsi" w:cstheme="minorHAnsi"/>
          <w:b/>
          <w:sz w:val="20"/>
          <w:szCs w:val="20"/>
        </w:rPr>
        <w:t>50</w:t>
      </w:r>
      <w:r w:rsidRPr="00590D39">
        <w:rPr>
          <w:rFonts w:asciiTheme="minorHAnsi" w:hAnsiTheme="minorHAnsi" w:cstheme="minorHAnsi"/>
          <w:b/>
          <w:sz w:val="20"/>
          <w:szCs w:val="20"/>
        </w:rPr>
        <w:t xml:space="preserve"> %</w:t>
      </w:r>
      <w:r w:rsidRPr="00EE49FC">
        <w:rPr>
          <w:rFonts w:asciiTheme="minorHAnsi" w:hAnsiTheme="minorHAnsi" w:cstheme="minorHAnsi"/>
          <w:sz w:val="20"/>
          <w:szCs w:val="20"/>
        </w:rPr>
        <w:t xml:space="preserve"> asortymentu określonego w </w:t>
      </w:r>
      <w:r w:rsidR="00EF347F">
        <w:rPr>
          <w:rFonts w:asciiTheme="minorHAnsi" w:hAnsiTheme="minorHAnsi" w:cstheme="minorHAnsi"/>
          <w:sz w:val="20"/>
          <w:szCs w:val="20"/>
        </w:rPr>
        <w:t>z</w:t>
      </w:r>
      <w:r w:rsidRPr="00EE49FC">
        <w:rPr>
          <w:rFonts w:asciiTheme="minorHAnsi" w:hAnsiTheme="minorHAnsi" w:cstheme="minorHAnsi"/>
          <w:sz w:val="20"/>
          <w:szCs w:val="20"/>
        </w:rPr>
        <w:t>ałącznik</w:t>
      </w:r>
      <w:r w:rsidR="00EF347F">
        <w:rPr>
          <w:rFonts w:asciiTheme="minorHAnsi" w:hAnsiTheme="minorHAnsi" w:cstheme="minorHAnsi"/>
          <w:sz w:val="20"/>
          <w:szCs w:val="20"/>
        </w:rPr>
        <w:t>u</w:t>
      </w:r>
      <w:r w:rsidRPr="00EE49FC">
        <w:rPr>
          <w:rFonts w:asciiTheme="minorHAnsi" w:hAnsiTheme="minorHAnsi" w:cstheme="minorHAnsi"/>
          <w:sz w:val="20"/>
          <w:szCs w:val="20"/>
        </w:rPr>
        <w:t xml:space="preserve"> nr 2 do SWZ - FORMULARZ CENOWY</w:t>
      </w:r>
      <w:r w:rsidR="00EF347F">
        <w:rPr>
          <w:rFonts w:asciiTheme="minorHAnsi" w:hAnsiTheme="minorHAnsi" w:cstheme="minorHAnsi"/>
          <w:sz w:val="20"/>
          <w:szCs w:val="20"/>
        </w:rPr>
        <w:t>.</w:t>
      </w:r>
    </w:p>
    <w:p w14:paraId="29D947F6" w14:textId="77777777" w:rsidR="00EE49FC" w:rsidRDefault="00EE49FC" w:rsidP="00A930C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E49FC">
        <w:rPr>
          <w:rFonts w:asciiTheme="minorHAnsi" w:hAnsiTheme="minorHAnsi" w:cstheme="minorHAnsi"/>
          <w:sz w:val="20"/>
          <w:szCs w:val="20"/>
        </w:rPr>
        <w:t xml:space="preserve">Ostateczna ilość asortymentu w ramach prawa opcji będzie uzależniona od bieżących potrzeb Zamawiającego </w:t>
      </w:r>
      <w:r>
        <w:rPr>
          <w:rFonts w:asciiTheme="minorHAnsi" w:hAnsiTheme="minorHAnsi" w:cstheme="minorHAnsi"/>
          <w:sz w:val="20"/>
          <w:szCs w:val="20"/>
        </w:rPr>
        <w:br/>
      </w:r>
      <w:r w:rsidRPr="00EE49FC">
        <w:rPr>
          <w:rFonts w:asciiTheme="minorHAnsi" w:hAnsiTheme="minorHAnsi" w:cstheme="minorHAnsi"/>
          <w:sz w:val="20"/>
          <w:szCs w:val="20"/>
        </w:rPr>
        <w:t>i posiadanych przez niego środków finansowych.</w:t>
      </w:r>
    </w:p>
    <w:p w14:paraId="54B7E636" w14:textId="77777777" w:rsidR="00EE49FC" w:rsidRDefault="00EE49FC" w:rsidP="00A930C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E49FC">
        <w:rPr>
          <w:rFonts w:asciiTheme="minorHAnsi" w:hAnsiTheme="minorHAnsi" w:cstheme="minorHAnsi"/>
          <w:sz w:val="20"/>
          <w:szCs w:val="20"/>
        </w:rPr>
        <w:t>Dostarczony towar w ramach prawa opcji musi spełniać wszystkie wymogi jak dla zamówienia podstawowego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F6AE145" w14:textId="77777777" w:rsidR="00EE49FC" w:rsidRDefault="00EE49FC" w:rsidP="00A930C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E49FC">
        <w:rPr>
          <w:rFonts w:asciiTheme="minorHAnsi" w:hAnsiTheme="minorHAnsi" w:cstheme="minorHAnsi"/>
          <w:sz w:val="20"/>
          <w:szCs w:val="20"/>
        </w:rPr>
        <w:t xml:space="preserve">Zamawiający zastrzega, iż część zamówienia określona jako „prawo opcji” jest </w:t>
      </w:r>
      <w:r w:rsidRPr="00590D39">
        <w:rPr>
          <w:rFonts w:asciiTheme="minorHAnsi" w:hAnsiTheme="minorHAnsi" w:cstheme="minorHAnsi"/>
          <w:b/>
          <w:sz w:val="20"/>
          <w:szCs w:val="20"/>
        </w:rPr>
        <w:t>uprawnieniem</w:t>
      </w:r>
      <w:r w:rsidRPr="00EE49FC">
        <w:rPr>
          <w:rFonts w:asciiTheme="minorHAnsi" w:hAnsiTheme="minorHAnsi" w:cstheme="minorHAnsi"/>
          <w:sz w:val="20"/>
          <w:szCs w:val="20"/>
        </w:rPr>
        <w:t xml:space="preserve">, a nie zobowiązaniem Zamawiającego. Zamawiający może nie skorzystać z prawa opcji w szczególności w przypadku nieuzyskania środków finansowych na ten cel, a Wykonawcy nie przysługują z tego tytułu żadne roszczenia co niniejszym Wykonawca akceptuje przez podpisanie niniejszej Umowy. </w:t>
      </w:r>
    </w:p>
    <w:p w14:paraId="37051983" w14:textId="48F719AD" w:rsidR="00EE49FC" w:rsidRDefault="00EE49FC" w:rsidP="00A930C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E49FC">
        <w:rPr>
          <w:rFonts w:asciiTheme="minorHAnsi" w:hAnsiTheme="minorHAnsi" w:cstheme="minorHAnsi"/>
          <w:sz w:val="20"/>
          <w:szCs w:val="20"/>
        </w:rPr>
        <w:lastRenderedPageBreak/>
        <w:t xml:space="preserve">Zamawiający może z prawa opcji korzystać wielokrotnie, do wyczerpania maksymalnej ilości </w:t>
      </w:r>
      <w:r w:rsidRPr="00EE49FC">
        <w:rPr>
          <w:rFonts w:asciiTheme="minorHAnsi" w:hAnsiTheme="minorHAnsi" w:cstheme="minorHAnsi"/>
          <w:sz w:val="20"/>
          <w:szCs w:val="20"/>
        </w:rPr>
        <w:br/>
        <w:t>w całym okresie obowiązywania niniejszej umowy. Z prawa opcji Zamawiający może skorzystać do dnia …202</w:t>
      </w:r>
      <w:r w:rsidR="00590D39">
        <w:rPr>
          <w:rFonts w:asciiTheme="minorHAnsi" w:hAnsiTheme="minorHAnsi" w:cstheme="minorHAnsi"/>
          <w:sz w:val="20"/>
          <w:szCs w:val="20"/>
        </w:rPr>
        <w:t>6</w:t>
      </w:r>
      <w:r w:rsidRPr="00EE49FC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05550F70" w14:textId="6698D282" w:rsidR="00EE49FC" w:rsidRDefault="00EE49FC" w:rsidP="00A930C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E49FC">
        <w:rPr>
          <w:rFonts w:asciiTheme="minorHAnsi" w:hAnsiTheme="minorHAnsi" w:cstheme="minorHAnsi"/>
          <w:sz w:val="20"/>
          <w:szCs w:val="20"/>
        </w:rPr>
        <w:t>Zamawiający o zamiarze skorzystania z prawa opcji, jego zakresie, miejscach i terminach dostawy sprzętu jednorazowego powiadomi Wykonawcę telefonicznie. Skorzystanie z prawa opcji nie wymaga aneksowania przedmiotowej Umowy.</w:t>
      </w:r>
    </w:p>
    <w:p w14:paraId="0FD0BBD7" w14:textId="4F8BD2BF" w:rsidR="00EE49FC" w:rsidRDefault="00EE49FC" w:rsidP="00A930C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EE49FC">
        <w:rPr>
          <w:rFonts w:asciiTheme="minorHAnsi" w:hAnsiTheme="minorHAnsi" w:cstheme="minorHAnsi"/>
          <w:sz w:val="20"/>
          <w:szCs w:val="20"/>
        </w:rPr>
        <w:t>W przypadku skorzystania przez Zamawiającego z prawa opcji, Wykonawcy będzie się należeć wynagrodzenie według cen jak dla zamówienia podstawowego.</w:t>
      </w:r>
    </w:p>
    <w:p w14:paraId="6D9699A5" w14:textId="0108EA0D" w:rsidR="00EE49FC" w:rsidRDefault="00EE49FC" w:rsidP="00EE49FC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t>§</w:t>
      </w:r>
      <w:r>
        <w:rPr>
          <w:rFonts w:asciiTheme="minorHAnsi" w:hAnsiTheme="minorHAnsi" w:cstheme="minorHAnsi"/>
          <w:b/>
          <w:bCs/>
          <w:sz w:val="20"/>
          <w:szCs w:val="20"/>
        </w:rPr>
        <w:t>3</w:t>
      </w:r>
    </w:p>
    <w:p w14:paraId="544B7364" w14:textId="77777777" w:rsidR="00EE49FC" w:rsidRPr="004C11FB" w:rsidRDefault="00EE49FC" w:rsidP="00EE49FC">
      <w:pPr>
        <w:pStyle w:val="Akapitzlist"/>
        <w:ind w:left="357"/>
        <w:jc w:val="both"/>
        <w:rPr>
          <w:rFonts w:asciiTheme="minorHAnsi" w:hAnsiTheme="minorHAnsi" w:cstheme="minorHAnsi"/>
          <w:sz w:val="4"/>
          <w:szCs w:val="10"/>
        </w:rPr>
      </w:pPr>
    </w:p>
    <w:p w14:paraId="596CB81F" w14:textId="416EBFAF" w:rsidR="00A27FE1" w:rsidRDefault="00A27FE1" w:rsidP="00A930CF">
      <w:pPr>
        <w:pStyle w:val="Akapitzlist"/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EE49FC">
        <w:rPr>
          <w:rFonts w:asciiTheme="minorHAnsi" w:hAnsiTheme="minorHAnsi" w:cstheme="minorHAnsi"/>
          <w:sz w:val="20"/>
          <w:szCs w:val="20"/>
        </w:rPr>
        <w:t xml:space="preserve">Dostawy zamówionego towaru następować będą transportem </w:t>
      </w:r>
      <w:r w:rsidR="00FB5528" w:rsidRPr="00EE49FC">
        <w:rPr>
          <w:rFonts w:asciiTheme="minorHAnsi" w:hAnsiTheme="minorHAnsi" w:cstheme="minorHAnsi"/>
          <w:sz w:val="20"/>
          <w:szCs w:val="20"/>
        </w:rPr>
        <w:t>Wykonawcy</w:t>
      </w:r>
      <w:r w:rsidRPr="00EE49FC">
        <w:rPr>
          <w:rFonts w:asciiTheme="minorHAnsi" w:hAnsiTheme="minorHAnsi" w:cstheme="minorHAnsi"/>
          <w:sz w:val="20"/>
          <w:szCs w:val="20"/>
        </w:rPr>
        <w:t xml:space="preserve"> na jego koszt i ryzyko do Magazynu </w:t>
      </w:r>
      <w:r w:rsidR="002C2838">
        <w:rPr>
          <w:rFonts w:asciiTheme="minorHAnsi" w:hAnsiTheme="minorHAnsi" w:cstheme="minorHAnsi"/>
          <w:sz w:val="20"/>
          <w:szCs w:val="20"/>
        </w:rPr>
        <w:t>Medycznego</w:t>
      </w:r>
      <w:r w:rsidRPr="00EE49FC">
        <w:rPr>
          <w:rFonts w:asciiTheme="minorHAnsi" w:hAnsiTheme="minorHAnsi" w:cstheme="minorHAnsi"/>
          <w:sz w:val="20"/>
          <w:szCs w:val="20"/>
        </w:rPr>
        <w:t xml:space="preserve"> </w:t>
      </w:r>
      <w:r w:rsidRPr="00EE49FC">
        <w:rPr>
          <w:rFonts w:asciiTheme="minorHAnsi" w:hAnsiTheme="minorHAnsi" w:cstheme="minorHAnsi"/>
          <w:bCs/>
          <w:sz w:val="20"/>
          <w:szCs w:val="20"/>
        </w:rPr>
        <w:t>Samodzielnego Publicznego Zespołu Opieki Zdrowotnej</w:t>
      </w:r>
      <w:r w:rsidRPr="00EE49FC">
        <w:rPr>
          <w:rFonts w:asciiTheme="minorHAnsi" w:hAnsiTheme="minorHAnsi" w:cstheme="minorHAnsi"/>
          <w:sz w:val="20"/>
          <w:szCs w:val="20"/>
        </w:rPr>
        <w:t xml:space="preserve"> przy Alejach Grunwaldzkich</w:t>
      </w:r>
      <w:r w:rsidR="002C2838">
        <w:rPr>
          <w:rFonts w:asciiTheme="minorHAnsi" w:hAnsiTheme="minorHAnsi" w:cstheme="minorHAnsi"/>
          <w:sz w:val="20"/>
          <w:szCs w:val="20"/>
        </w:rPr>
        <w:t xml:space="preserve"> </w:t>
      </w:r>
      <w:r w:rsidRPr="00EE49FC">
        <w:rPr>
          <w:rFonts w:asciiTheme="minorHAnsi" w:hAnsiTheme="minorHAnsi" w:cstheme="minorHAnsi"/>
          <w:sz w:val="20"/>
          <w:szCs w:val="20"/>
        </w:rPr>
        <w:t xml:space="preserve">1 </w:t>
      </w:r>
      <w:r w:rsidR="002C2838">
        <w:rPr>
          <w:rFonts w:asciiTheme="minorHAnsi" w:hAnsiTheme="minorHAnsi" w:cstheme="minorHAnsi"/>
          <w:sz w:val="20"/>
          <w:szCs w:val="20"/>
        </w:rPr>
        <w:br/>
      </w:r>
      <w:r w:rsidRPr="00EE49FC">
        <w:rPr>
          <w:rFonts w:asciiTheme="minorHAnsi" w:hAnsiTheme="minorHAnsi" w:cstheme="minorHAnsi"/>
          <w:sz w:val="20"/>
          <w:szCs w:val="20"/>
        </w:rPr>
        <w:t xml:space="preserve">w Tomaszowie Lubelskim najdalej w ciągu </w:t>
      </w:r>
      <w:r w:rsidR="00590D39" w:rsidRPr="00590D39">
        <w:rPr>
          <w:rFonts w:asciiTheme="minorHAnsi" w:hAnsiTheme="minorHAnsi" w:cstheme="minorHAnsi"/>
          <w:b/>
          <w:sz w:val="20"/>
          <w:szCs w:val="20"/>
        </w:rPr>
        <w:t>trzech</w:t>
      </w:r>
      <w:r w:rsidRPr="00590D39">
        <w:rPr>
          <w:rFonts w:asciiTheme="minorHAnsi" w:hAnsiTheme="minorHAnsi" w:cstheme="minorHAnsi"/>
          <w:b/>
          <w:sz w:val="20"/>
          <w:szCs w:val="20"/>
        </w:rPr>
        <w:t xml:space="preserve"> dni</w:t>
      </w:r>
      <w:r w:rsidRPr="00EE49FC">
        <w:rPr>
          <w:rFonts w:asciiTheme="minorHAnsi" w:hAnsiTheme="minorHAnsi" w:cstheme="minorHAnsi"/>
          <w:sz w:val="20"/>
          <w:szCs w:val="20"/>
        </w:rPr>
        <w:t>, licząc od daty złożenia zamówienia</w:t>
      </w:r>
      <w:r w:rsidR="00680E99" w:rsidRPr="00EE49FC">
        <w:rPr>
          <w:rFonts w:asciiTheme="minorHAnsi" w:hAnsiTheme="minorHAnsi" w:cstheme="minorHAnsi"/>
          <w:sz w:val="20"/>
          <w:szCs w:val="20"/>
        </w:rPr>
        <w:t xml:space="preserve"> przez </w:t>
      </w:r>
      <w:r w:rsidR="00BC3472" w:rsidRPr="00EE49FC">
        <w:rPr>
          <w:rFonts w:asciiTheme="minorHAnsi" w:hAnsiTheme="minorHAnsi" w:cstheme="minorHAnsi"/>
          <w:sz w:val="20"/>
          <w:szCs w:val="20"/>
        </w:rPr>
        <w:t>Zamawiającego</w:t>
      </w:r>
      <w:r w:rsidRPr="00EE49FC">
        <w:rPr>
          <w:rFonts w:asciiTheme="minorHAnsi" w:hAnsiTheme="minorHAnsi" w:cstheme="minorHAnsi"/>
          <w:sz w:val="20"/>
          <w:szCs w:val="20"/>
        </w:rPr>
        <w:t>.</w:t>
      </w:r>
    </w:p>
    <w:p w14:paraId="69C415E2" w14:textId="77777777" w:rsidR="00590D39" w:rsidRPr="00C03E1E" w:rsidRDefault="00590D39" w:rsidP="00A930CF">
      <w:pPr>
        <w:pStyle w:val="Akapitzlist"/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03E1E">
        <w:rPr>
          <w:rFonts w:asciiTheme="minorHAnsi" w:hAnsiTheme="minorHAnsi" w:cstheme="minorHAnsi"/>
          <w:sz w:val="20"/>
          <w:szCs w:val="20"/>
        </w:rPr>
        <w:t>Wykonawca zobowiązuje się do sporządzenia na wezwanie Zamawiającego informacji obejmującej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C03E1E">
        <w:rPr>
          <w:rFonts w:asciiTheme="minorHAnsi" w:hAnsiTheme="minorHAnsi" w:cstheme="minorHAnsi"/>
          <w:sz w:val="20"/>
          <w:szCs w:val="20"/>
        </w:rPr>
        <w:t>wykaz dostarczonych artykułów, które są przedmiotem niniejszej umowy.</w:t>
      </w:r>
    </w:p>
    <w:p w14:paraId="228865C1" w14:textId="77777777" w:rsidR="00590D39" w:rsidRPr="00C03E1E" w:rsidRDefault="00590D39" w:rsidP="00A930CF">
      <w:pPr>
        <w:pStyle w:val="Akapitzlist"/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03E1E">
        <w:rPr>
          <w:rFonts w:asciiTheme="minorHAnsi" w:hAnsiTheme="minorHAnsi" w:cstheme="minorHAnsi"/>
          <w:sz w:val="20"/>
          <w:szCs w:val="20"/>
        </w:rPr>
        <w:t>Wykaz powinien zawierać nazwę i ilość dostarczonych artykułów oraz ilość jaka pozostała do wykorzystania, ich ceny jednostkowe oraz sumę tych cen.</w:t>
      </w:r>
    </w:p>
    <w:p w14:paraId="65B4711B" w14:textId="77777777" w:rsidR="00590D39" w:rsidRPr="00C03E1E" w:rsidRDefault="00590D39" w:rsidP="00A930CF">
      <w:pPr>
        <w:pStyle w:val="Akapitzlist"/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03E1E">
        <w:rPr>
          <w:rFonts w:asciiTheme="minorHAnsi" w:hAnsiTheme="minorHAnsi" w:cstheme="minorHAnsi"/>
          <w:sz w:val="20"/>
          <w:szCs w:val="20"/>
        </w:rPr>
        <w:t>Wykonawca zobowiązuje się dostarczyć informację, o której mowa w ust. 2 w terminie 7 dni od momentu dostarczenia wezwania.</w:t>
      </w:r>
    </w:p>
    <w:p w14:paraId="56640A66" w14:textId="77777777" w:rsidR="00590D39" w:rsidRPr="00C03E1E" w:rsidRDefault="00590D39" w:rsidP="00A930CF">
      <w:pPr>
        <w:pStyle w:val="Akapitzlist"/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03E1E">
        <w:rPr>
          <w:rFonts w:asciiTheme="minorHAnsi" w:hAnsiTheme="minorHAnsi" w:cstheme="minorHAnsi"/>
          <w:sz w:val="20"/>
          <w:szCs w:val="20"/>
        </w:rPr>
        <w:t xml:space="preserve">Wykaz należy przesłać do Sekcji Zaopatrzenia i Zamówień Publicznych na adres </w:t>
      </w:r>
      <w:r w:rsidRPr="00C03E1E">
        <w:rPr>
          <w:rFonts w:asciiTheme="minorHAnsi" w:hAnsiTheme="minorHAnsi" w:cstheme="minorHAnsi"/>
          <w:sz w:val="20"/>
          <w:szCs w:val="20"/>
        </w:rPr>
        <w:br/>
        <w:t xml:space="preserve">e-mail: </w:t>
      </w:r>
      <w:r w:rsidRPr="00C03E1E">
        <w:rPr>
          <w:rFonts w:asciiTheme="minorHAnsi" w:hAnsiTheme="minorHAnsi" w:cstheme="minorHAnsi"/>
          <w:sz w:val="20"/>
          <w:szCs w:val="20"/>
          <w:u w:val="single"/>
        </w:rPr>
        <w:t>zampub@szpital-tomaszow.pl</w:t>
      </w:r>
      <w:r w:rsidRPr="00C03E1E">
        <w:rPr>
          <w:rFonts w:asciiTheme="minorHAnsi" w:hAnsiTheme="minorHAnsi" w:cstheme="minorHAnsi"/>
          <w:sz w:val="20"/>
          <w:szCs w:val="20"/>
        </w:rPr>
        <w:t xml:space="preserve"> lub przesłać w wersji papierowej na adres korespondencji szpitala.  </w:t>
      </w:r>
    </w:p>
    <w:p w14:paraId="313AA14B" w14:textId="058379D2" w:rsidR="00EE49FC" w:rsidRDefault="00A27FE1" w:rsidP="00EE49FC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sym w:font="Arial Narrow" w:char="00A7"/>
      </w:r>
      <w:r w:rsidR="00EE49FC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12B5DD79" w14:textId="77777777" w:rsidR="00EE49FC" w:rsidRPr="004C11FB" w:rsidRDefault="00EE49FC" w:rsidP="00EE49FC">
      <w:pPr>
        <w:rPr>
          <w:rFonts w:asciiTheme="minorHAnsi" w:hAnsiTheme="minorHAnsi" w:cstheme="minorHAnsi"/>
          <w:sz w:val="4"/>
          <w:szCs w:val="10"/>
        </w:rPr>
      </w:pPr>
    </w:p>
    <w:p w14:paraId="482E34FC" w14:textId="49E81B4A" w:rsidR="00590D39" w:rsidRDefault="00590D39" w:rsidP="00A930CF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708A0">
        <w:rPr>
          <w:rFonts w:asciiTheme="minorHAnsi" w:hAnsiTheme="minorHAnsi" w:cstheme="minorHAnsi"/>
          <w:sz w:val="20"/>
          <w:szCs w:val="20"/>
        </w:rPr>
        <w:t xml:space="preserve">Na każdą dostarczoną Zamawiającemu partię towaru Wykonawca wystawia fakturę ustrukturyzowaną </w:t>
      </w:r>
      <w:r>
        <w:rPr>
          <w:rFonts w:asciiTheme="minorHAnsi" w:hAnsiTheme="minorHAnsi" w:cstheme="minorHAnsi"/>
          <w:sz w:val="20"/>
          <w:szCs w:val="20"/>
        </w:rPr>
        <w:br/>
      </w:r>
      <w:r w:rsidRPr="00C708A0">
        <w:rPr>
          <w:rFonts w:asciiTheme="minorHAnsi" w:hAnsiTheme="minorHAnsi" w:cstheme="minorHAnsi"/>
          <w:sz w:val="20"/>
          <w:szCs w:val="20"/>
        </w:rPr>
        <w:t xml:space="preserve">w rozumieniu przepisów ustawy z dnia 5 sierpnia 2025 roku o zmianie ustawy o podatku od towarów i usług oraz ustawy o zmianie ustawy o podatku od towarów i usług oraz niektórych innych ustaw (Dz. U. 2025 poz. 1203), </w:t>
      </w:r>
      <w:r>
        <w:rPr>
          <w:rFonts w:asciiTheme="minorHAnsi" w:hAnsiTheme="minorHAnsi" w:cstheme="minorHAnsi"/>
          <w:sz w:val="20"/>
          <w:szCs w:val="20"/>
        </w:rPr>
        <w:br/>
      </w:r>
      <w:r w:rsidRPr="00C708A0">
        <w:rPr>
          <w:rFonts w:asciiTheme="minorHAnsi" w:hAnsiTheme="minorHAnsi" w:cstheme="minorHAnsi"/>
          <w:sz w:val="20"/>
          <w:szCs w:val="20"/>
        </w:rPr>
        <w:t xml:space="preserve">za pośrednictwem </w:t>
      </w:r>
      <w:r w:rsidRPr="00590D39">
        <w:rPr>
          <w:rFonts w:asciiTheme="minorHAnsi" w:hAnsiTheme="minorHAnsi" w:cstheme="minorHAnsi"/>
          <w:b/>
          <w:sz w:val="20"/>
          <w:szCs w:val="20"/>
        </w:rPr>
        <w:t>Krajowego Systemu e-Faktur</w:t>
      </w:r>
      <w:r w:rsidRPr="00C708A0">
        <w:rPr>
          <w:rFonts w:asciiTheme="minorHAnsi" w:hAnsiTheme="minorHAnsi" w:cstheme="minorHAnsi"/>
          <w:sz w:val="20"/>
          <w:szCs w:val="20"/>
        </w:rPr>
        <w:t xml:space="preserve"> (KSeF).</w:t>
      </w:r>
    </w:p>
    <w:p w14:paraId="621D6CBC" w14:textId="77777777" w:rsidR="00590D39" w:rsidRPr="00C708A0" w:rsidRDefault="00590D39" w:rsidP="00A930CF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708A0">
        <w:rPr>
          <w:rFonts w:asciiTheme="minorHAnsi" w:hAnsiTheme="minorHAnsi" w:cstheme="minorHAnsi"/>
          <w:sz w:val="20"/>
          <w:szCs w:val="20"/>
        </w:rPr>
        <w:t xml:space="preserve">Zamawiający wymaga, aby </w:t>
      </w:r>
      <w:r w:rsidRPr="00590D39">
        <w:rPr>
          <w:rFonts w:asciiTheme="minorHAnsi" w:hAnsiTheme="minorHAnsi" w:cstheme="minorHAnsi"/>
          <w:b/>
          <w:sz w:val="20"/>
          <w:szCs w:val="20"/>
        </w:rPr>
        <w:t>faktura ustrukturyzowana</w:t>
      </w:r>
      <w:r w:rsidRPr="00C708A0">
        <w:rPr>
          <w:rFonts w:asciiTheme="minorHAnsi" w:hAnsiTheme="minorHAnsi" w:cstheme="minorHAnsi"/>
          <w:sz w:val="20"/>
          <w:szCs w:val="20"/>
        </w:rPr>
        <w:t xml:space="preserve"> zawierała w szczególności informacje dotyczące: nazwy postępowania, numeru postępowania, numeru części – w przypadku podziału zamówienia na części – oraz numeru zawartej umowy, o ile obowiązek ten wynika z przepisów prawa lub niniejszej umowy.</w:t>
      </w:r>
    </w:p>
    <w:p w14:paraId="1DE14F8D" w14:textId="77777777" w:rsidR="00590D39" w:rsidRPr="00C708A0" w:rsidRDefault="00590D39" w:rsidP="00A930CF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708A0">
        <w:rPr>
          <w:rFonts w:asciiTheme="minorHAnsi" w:hAnsiTheme="minorHAnsi" w:cstheme="minorHAnsi"/>
          <w:sz w:val="20"/>
          <w:szCs w:val="20"/>
        </w:rPr>
        <w:t>Za datę wystawienia i otrzymania faktury przez Zamawiającego uznaje się datę nadania fakturze numeru identyfikującego w Krajowym Systemie e-Faktur.</w:t>
      </w:r>
    </w:p>
    <w:p w14:paraId="67B5933C" w14:textId="77777777" w:rsidR="00590D39" w:rsidRPr="00C708A0" w:rsidRDefault="00590D39" w:rsidP="00A930CF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708A0">
        <w:rPr>
          <w:rFonts w:asciiTheme="minorHAnsi" w:hAnsiTheme="minorHAnsi" w:cstheme="minorHAnsi"/>
          <w:sz w:val="20"/>
          <w:szCs w:val="20"/>
        </w:rPr>
        <w:t>Miejscem realizacji umowy jest magazyn, o którym mowa w §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C708A0">
        <w:rPr>
          <w:rFonts w:asciiTheme="minorHAnsi" w:hAnsiTheme="minorHAnsi" w:cstheme="minorHAnsi"/>
          <w:sz w:val="20"/>
          <w:szCs w:val="20"/>
        </w:rPr>
        <w:t xml:space="preserve"> umowy.</w:t>
      </w:r>
    </w:p>
    <w:p w14:paraId="3BDE5BC9" w14:textId="77777777" w:rsidR="00590D39" w:rsidRPr="00C708A0" w:rsidRDefault="00590D39" w:rsidP="00A930CF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708A0">
        <w:rPr>
          <w:rFonts w:asciiTheme="minorHAnsi" w:hAnsiTheme="minorHAnsi" w:cstheme="minorHAnsi"/>
          <w:sz w:val="20"/>
          <w:szCs w:val="20"/>
        </w:rPr>
        <w:t>Za datę dostarczenia partii towaru uważa się datę potwierdzenia przyjęcia towaru przez Zamawiającego na dokumencie dostawy lub innym dokumencie magazynowym, sporządzonym w momencie dostawy.</w:t>
      </w:r>
    </w:p>
    <w:p w14:paraId="5C73F294" w14:textId="77777777" w:rsidR="00590D39" w:rsidRPr="00C708A0" w:rsidRDefault="00590D39" w:rsidP="00A930CF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708A0">
        <w:rPr>
          <w:rFonts w:asciiTheme="minorHAnsi" w:hAnsiTheme="minorHAnsi" w:cstheme="minorHAnsi"/>
          <w:sz w:val="20"/>
          <w:szCs w:val="20"/>
        </w:rPr>
        <w:t xml:space="preserve">Bieg terminu zapłaty rozpoczyna się od dnia otrzymania przez Zamawiającego prawidłowo wystawionej faktury ustrukturyzowanej w KSeF, rozumianego jako dzień nadania fakturze numeru identyfikującego w KSeF, </w:t>
      </w:r>
      <w:r>
        <w:rPr>
          <w:rFonts w:asciiTheme="minorHAnsi" w:hAnsiTheme="minorHAnsi" w:cstheme="minorHAnsi"/>
          <w:sz w:val="20"/>
          <w:szCs w:val="20"/>
        </w:rPr>
        <w:br/>
      </w:r>
      <w:r w:rsidRPr="00C708A0">
        <w:rPr>
          <w:rFonts w:asciiTheme="minorHAnsi" w:hAnsiTheme="minorHAnsi" w:cstheme="minorHAnsi"/>
          <w:sz w:val="20"/>
          <w:szCs w:val="20"/>
        </w:rPr>
        <w:t>po uprzednim odbiorze towaru bez zastrzeżeń.</w:t>
      </w:r>
    </w:p>
    <w:p w14:paraId="672DF952" w14:textId="77777777" w:rsidR="00590D39" w:rsidRPr="00833A50" w:rsidRDefault="00590D39" w:rsidP="00A930CF">
      <w:pPr>
        <w:pStyle w:val="Akapitzlist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C708A0">
        <w:rPr>
          <w:rFonts w:asciiTheme="minorHAnsi" w:hAnsiTheme="minorHAnsi" w:cstheme="minorHAnsi"/>
          <w:sz w:val="20"/>
          <w:szCs w:val="20"/>
        </w:rPr>
        <w:t xml:space="preserve">W przypadku stwierdzenia nieprawidłowości w wystawionej fakturze ustrukturyzowanej, termin zapłaty biegnie od dnia wystawienia w KSeF faktury korygującej lub nowej faktury, zgodnej z warunkami umowy </w:t>
      </w:r>
      <w:r w:rsidRPr="00833A50">
        <w:rPr>
          <w:rFonts w:asciiTheme="minorHAnsi" w:hAnsiTheme="minorHAnsi" w:cstheme="minorHAnsi"/>
          <w:sz w:val="20"/>
          <w:szCs w:val="20"/>
        </w:rPr>
        <w:t>i przepisami prawa.</w:t>
      </w:r>
    </w:p>
    <w:p w14:paraId="256EF4E7" w14:textId="0411D16A" w:rsidR="00A27FE1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8E70E3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5DC6A2BA" w14:textId="77777777" w:rsidR="00EE49FC" w:rsidRPr="004C11FB" w:rsidRDefault="00EE49FC" w:rsidP="00A507E6">
      <w:pPr>
        <w:jc w:val="center"/>
        <w:rPr>
          <w:rFonts w:asciiTheme="minorHAnsi" w:hAnsiTheme="minorHAnsi" w:cstheme="minorHAnsi"/>
          <w:b/>
          <w:bCs/>
          <w:sz w:val="4"/>
          <w:szCs w:val="10"/>
        </w:rPr>
      </w:pPr>
    </w:p>
    <w:p w14:paraId="0D11A42A" w14:textId="77777777" w:rsidR="00EE49FC" w:rsidRDefault="00A27FE1" w:rsidP="00B7061E">
      <w:pPr>
        <w:pStyle w:val="Janusz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1163BF">
        <w:rPr>
          <w:rFonts w:asciiTheme="minorHAnsi" w:hAnsiTheme="minorHAnsi" w:cstheme="minorHAnsi"/>
          <w:sz w:val="20"/>
        </w:rPr>
        <w:t>Warunki płatności strony precyzują następująco:</w:t>
      </w:r>
    </w:p>
    <w:p w14:paraId="0D9F048C" w14:textId="411CBF60" w:rsidR="00590D39" w:rsidRDefault="00590D39" w:rsidP="00A930CF">
      <w:pPr>
        <w:pStyle w:val="Akapitzlist"/>
        <w:numPr>
          <w:ilvl w:val="0"/>
          <w:numId w:val="19"/>
        </w:numPr>
        <w:rPr>
          <w:rFonts w:asciiTheme="minorHAnsi" w:eastAsia="Times New Roman" w:hAnsiTheme="minorHAnsi" w:cstheme="minorHAnsi"/>
          <w:kern w:val="0"/>
          <w:sz w:val="20"/>
          <w:szCs w:val="20"/>
          <w:lang w:eastAsia="pl-PL"/>
        </w:rPr>
      </w:pPr>
      <w:r w:rsidRPr="00590D39">
        <w:rPr>
          <w:rFonts w:asciiTheme="minorHAnsi" w:eastAsia="Times New Roman" w:hAnsiTheme="minorHAnsi" w:cstheme="minorHAnsi"/>
          <w:kern w:val="0"/>
          <w:sz w:val="20"/>
          <w:szCs w:val="20"/>
          <w:lang w:eastAsia="pl-PL"/>
        </w:rPr>
        <w:t>Płatność będzie realizowana na podstawie oryginalnej faktury VAT Wykonawcy, wystawionej po dostarczeniu przedmiotu umowy. Podstawą dokonania płatności jest prawidłowo wystawiona faktura ustrukturyzowana, udostępniona Zamawiającemu w Krajowym Systemie e-Faktur.</w:t>
      </w:r>
    </w:p>
    <w:p w14:paraId="64AE6326" w14:textId="1B7C609F" w:rsidR="00590D39" w:rsidRPr="00450108" w:rsidRDefault="00590D39" w:rsidP="00A930CF">
      <w:pPr>
        <w:pStyle w:val="Akapitzlist"/>
        <w:numPr>
          <w:ilvl w:val="0"/>
          <w:numId w:val="19"/>
        </w:numPr>
        <w:suppressAutoHyphens w:val="0"/>
        <w:spacing w:after="0"/>
        <w:jc w:val="both"/>
        <w:rPr>
          <w:rFonts w:asciiTheme="minorHAnsi" w:hAnsiTheme="minorHAnsi" w:cstheme="minorHAnsi"/>
          <w:sz w:val="20"/>
        </w:rPr>
      </w:pPr>
      <w:r w:rsidRPr="00450108">
        <w:rPr>
          <w:rFonts w:asciiTheme="minorHAnsi" w:hAnsiTheme="minorHAnsi" w:cstheme="minorHAnsi"/>
          <w:sz w:val="20"/>
        </w:rPr>
        <w:t xml:space="preserve">Zamawiający zobowiązuje się do uregulowania należności przelewem na rachunek bankowy Wykonawcy wskazany w fakturze, w terminie do </w:t>
      </w:r>
      <w:r w:rsidR="00F852E3">
        <w:rPr>
          <w:rFonts w:asciiTheme="minorHAnsi" w:hAnsiTheme="minorHAnsi" w:cstheme="minorHAnsi"/>
          <w:sz w:val="20"/>
        </w:rPr>
        <w:t>60</w:t>
      </w:r>
      <w:r w:rsidRPr="00450108">
        <w:rPr>
          <w:rFonts w:asciiTheme="minorHAnsi" w:hAnsiTheme="minorHAnsi" w:cstheme="minorHAnsi"/>
          <w:sz w:val="20"/>
        </w:rPr>
        <w:t xml:space="preserve"> dni od dnia otrzymania faktury ustrukturyzowanej w KSeF. </w:t>
      </w:r>
      <w:r>
        <w:rPr>
          <w:rFonts w:asciiTheme="minorHAnsi" w:hAnsiTheme="minorHAnsi" w:cstheme="minorHAnsi"/>
          <w:sz w:val="20"/>
        </w:rPr>
        <w:br/>
      </w:r>
      <w:r w:rsidRPr="00450108">
        <w:rPr>
          <w:rFonts w:asciiTheme="minorHAnsi" w:hAnsiTheme="minorHAnsi" w:cstheme="minorHAnsi"/>
          <w:sz w:val="20"/>
        </w:rPr>
        <w:t>Datą otrzymania faktury ustrukturyzowanej w KSeF jest data nadania jej numeru KSeF.</w:t>
      </w:r>
    </w:p>
    <w:p w14:paraId="111E9CA6" w14:textId="77777777" w:rsidR="00590D39" w:rsidRPr="00450108" w:rsidRDefault="00590D39" w:rsidP="00A930CF">
      <w:pPr>
        <w:pStyle w:val="Akapitzlist"/>
        <w:numPr>
          <w:ilvl w:val="0"/>
          <w:numId w:val="19"/>
        </w:numPr>
        <w:suppressAutoHyphens w:val="0"/>
        <w:spacing w:after="0"/>
        <w:jc w:val="both"/>
        <w:rPr>
          <w:rFonts w:asciiTheme="minorHAnsi" w:hAnsiTheme="minorHAnsi" w:cstheme="minorHAnsi"/>
          <w:sz w:val="20"/>
        </w:rPr>
      </w:pPr>
      <w:r w:rsidRPr="00450108">
        <w:rPr>
          <w:rFonts w:asciiTheme="minorHAnsi" w:hAnsiTheme="minorHAnsi" w:cstheme="minorHAnsi"/>
          <w:sz w:val="20"/>
        </w:rPr>
        <w:t xml:space="preserve">Przekazanie faktury w formie papierowej lub elektronicznej poza KSeF nie wywołuje skutków prawnych </w:t>
      </w:r>
      <w:r>
        <w:rPr>
          <w:rFonts w:asciiTheme="minorHAnsi" w:hAnsiTheme="minorHAnsi" w:cstheme="minorHAnsi"/>
          <w:sz w:val="20"/>
        </w:rPr>
        <w:br/>
      </w:r>
      <w:r w:rsidRPr="00450108">
        <w:rPr>
          <w:rFonts w:asciiTheme="minorHAnsi" w:hAnsiTheme="minorHAnsi" w:cstheme="minorHAnsi"/>
          <w:sz w:val="20"/>
        </w:rPr>
        <w:t>w zakresie rozpoczęcia biegu terminu płatności, z zastrzeżeniem wyjątków przewidzianych w obowiązujących przepisach prawa.</w:t>
      </w:r>
    </w:p>
    <w:p w14:paraId="06A6976C" w14:textId="00746DA5" w:rsidR="00B7061E" w:rsidRDefault="00B7061E" w:rsidP="00590D39">
      <w:pPr>
        <w:pStyle w:val="Janusz"/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621953F3" w14:textId="08B432E9" w:rsidR="005F6509" w:rsidRDefault="005F6509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8E70E3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17906E20" w14:textId="77777777" w:rsidR="002E40CB" w:rsidRPr="004C11FB" w:rsidRDefault="002E40CB" w:rsidP="00A507E6">
      <w:pPr>
        <w:jc w:val="center"/>
        <w:rPr>
          <w:rFonts w:asciiTheme="minorHAnsi" w:hAnsiTheme="minorHAnsi" w:cstheme="minorHAnsi"/>
          <w:b/>
          <w:bCs/>
          <w:sz w:val="4"/>
          <w:szCs w:val="10"/>
        </w:rPr>
      </w:pPr>
    </w:p>
    <w:p w14:paraId="19CA6664" w14:textId="532D503B" w:rsidR="00EE49FC" w:rsidRPr="00EE49FC" w:rsidRDefault="005F6509" w:rsidP="00A930CF">
      <w:pPr>
        <w:pStyle w:val="Janusz"/>
        <w:numPr>
          <w:ilvl w:val="0"/>
          <w:numId w:val="5"/>
        </w:numPr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1163BF">
        <w:rPr>
          <w:rFonts w:asciiTheme="minorHAnsi" w:hAnsiTheme="minorHAnsi" w:cstheme="minorHAnsi"/>
          <w:sz w:val="20"/>
        </w:rPr>
        <w:t>Cena transakcyjna zakontraktowanego towaru wynosi odpowiednio</w:t>
      </w:r>
      <w:r w:rsidR="00D11622" w:rsidRPr="001163BF">
        <w:rPr>
          <w:rFonts w:asciiTheme="minorHAnsi" w:hAnsiTheme="minorHAnsi" w:cstheme="minorHAnsi"/>
          <w:sz w:val="20"/>
        </w:rPr>
        <w:t>:</w:t>
      </w:r>
    </w:p>
    <w:p w14:paraId="374DAD3B" w14:textId="77777777" w:rsidR="00B51A99" w:rsidRDefault="00EE49FC" w:rsidP="00B51A99">
      <w:pPr>
        <w:pStyle w:val="Janusz"/>
        <w:tabs>
          <w:tab w:val="left" w:pos="720"/>
        </w:tabs>
        <w:spacing w:line="240" w:lineRule="auto"/>
        <w:jc w:val="center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>Część   ......</w:t>
      </w:r>
    </w:p>
    <w:p w14:paraId="571EBD00" w14:textId="3CD7A124" w:rsidR="00EE49FC" w:rsidRPr="002E40CB" w:rsidRDefault="00EE49FC" w:rsidP="00A930CF">
      <w:pPr>
        <w:pStyle w:val="Janusz"/>
        <w:numPr>
          <w:ilvl w:val="0"/>
          <w:numId w:val="23"/>
        </w:numPr>
        <w:tabs>
          <w:tab w:val="left" w:pos="720"/>
        </w:tabs>
        <w:spacing w:line="240" w:lineRule="auto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 xml:space="preserve">Wartość zakresu podstawowego: </w:t>
      </w:r>
    </w:p>
    <w:p w14:paraId="51457E91" w14:textId="15D43F5B" w:rsidR="00EE49FC" w:rsidRPr="002E40CB" w:rsidRDefault="00EE49FC" w:rsidP="00EE49FC">
      <w:pPr>
        <w:pStyle w:val="Janusz"/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 xml:space="preserve">      </w:t>
      </w:r>
      <w:r w:rsidR="00B17A4A">
        <w:rPr>
          <w:rFonts w:asciiTheme="minorHAnsi" w:hAnsiTheme="minorHAnsi" w:cstheme="minorHAnsi"/>
          <w:b/>
          <w:bCs/>
          <w:sz w:val="20"/>
        </w:rPr>
        <w:t xml:space="preserve">  </w:t>
      </w:r>
      <w:r w:rsidRPr="002E40CB">
        <w:rPr>
          <w:rFonts w:asciiTheme="minorHAnsi" w:hAnsiTheme="minorHAnsi" w:cstheme="minorHAnsi"/>
          <w:b/>
          <w:bCs/>
          <w:sz w:val="20"/>
        </w:rPr>
        <w:t>.......... zł netto (słownie: ....................................),</w:t>
      </w:r>
    </w:p>
    <w:p w14:paraId="29BB10FE" w14:textId="77777777" w:rsidR="00B51A99" w:rsidRDefault="00EE49FC" w:rsidP="00EE49FC">
      <w:pPr>
        <w:pStyle w:val="Janusz"/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 xml:space="preserve">      </w:t>
      </w:r>
      <w:r w:rsidR="00B17A4A">
        <w:rPr>
          <w:rFonts w:asciiTheme="minorHAnsi" w:hAnsiTheme="minorHAnsi" w:cstheme="minorHAnsi"/>
          <w:b/>
          <w:bCs/>
          <w:sz w:val="20"/>
        </w:rPr>
        <w:t xml:space="preserve">  </w:t>
      </w:r>
      <w:r w:rsidRPr="002E40CB">
        <w:rPr>
          <w:rFonts w:asciiTheme="minorHAnsi" w:hAnsiTheme="minorHAnsi" w:cstheme="minorHAnsi"/>
          <w:b/>
          <w:bCs/>
          <w:sz w:val="20"/>
        </w:rPr>
        <w:t xml:space="preserve">……….. zł brutto (słownie:………………................), </w:t>
      </w:r>
    </w:p>
    <w:p w14:paraId="41EEBAD8" w14:textId="3698BAC4" w:rsidR="00B51A99" w:rsidRPr="002E40CB" w:rsidRDefault="00B51A99" w:rsidP="00A930CF">
      <w:pPr>
        <w:pStyle w:val="Janusz"/>
        <w:numPr>
          <w:ilvl w:val="0"/>
          <w:numId w:val="23"/>
        </w:numPr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>Wartość zakresu prawa opcji:</w:t>
      </w:r>
    </w:p>
    <w:p w14:paraId="7E82B77F" w14:textId="77777777" w:rsidR="00B51A99" w:rsidRPr="002E40CB" w:rsidRDefault="00B51A99" w:rsidP="00B51A99">
      <w:pPr>
        <w:pStyle w:val="Janusz"/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 xml:space="preserve">      </w:t>
      </w:r>
      <w:r>
        <w:rPr>
          <w:rFonts w:asciiTheme="minorHAnsi" w:hAnsiTheme="minorHAnsi" w:cstheme="minorHAnsi"/>
          <w:b/>
          <w:bCs/>
          <w:sz w:val="20"/>
        </w:rPr>
        <w:t xml:space="preserve">  </w:t>
      </w:r>
      <w:r w:rsidRPr="002E40CB">
        <w:rPr>
          <w:rFonts w:asciiTheme="minorHAnsi" w:hAnsiTheme="minorHAnsi" w:cstheme="minorHAnsi"/>
          <w:b/>
          <w:bCs/>
          <w:sz w:val="20"/>
        </w:rPr>
        <w:t>.......... zł netto (słownie: ....................................),</w:t>
      </w:r>
    </w:p>
    <w:p w14:paraId="77C68AD4" w14:textId="77777777" w:rsidR="00B51A99" w:rsidRPr="002E40CB" w:rsidRDefault="00B51A99" w:rsidP="00B51A99">
      <w:pPr>
        <w:pStyle w:val="Janusz"/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 xml:space="preserve">      </w:t>
      </w:r>
      <w:r>
        <w:rPr>
          <w:rFonts w:asciiTheme="minorHAnsi" w:hAnsiTheme="minorHAnsi" w:cstheme="minorHAnsi"/>
          <w:b/>
          <w:bCs/>
          <w:sz w:val="20"/>
        </w:rPr>
        <w:t xml:space="preserve">  </w:t>
      </w:r>
      <w:r w:rsidRPr="002E40CB">
        <w:rPr>
          <w:rFonts w:asciiTheme="minorHAnsi" w:hAnsiTheme="minorHAnsi" w:cstheme="minorHAnsi"/>
          <w:b/>
          <w:bCs/>
          <w:sz w:val="20"/>
        </w:rPr>
        <w:t xml:space="preserve">……….. zł brutto (słownie:………………................), </w:t>
      </w:r>
    </w:p>
    <w:p w14:paraId="3ABC6EEA" w14:textId="617AB238" w:rsidR="00EE49FC" w:rsidRPr="002E40CB" w:rsidRDefault="00EE49FC" w:rsidP="00A930CF">
      <w:pPr>
        <w:pStyle w:val="Janusz"/>
        <w:numPr>
          <w:ilvl w:val="0"/>
          <w:numId w:val="23"/>
        </w:numPr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>Wartość maksymalnego zakresu prawa opcji:</w:t>
      </w:r>
    </w:p>
    <w:p w14:paraId="69F7E63D" w14:textId="330083BC" w:rsidR="00EE49FC" w:rsidRPr="002E40CB" w:rsidRDefault="00EE49FC" w:rsidP="00EE49FC">
      <w:pPr>
        <w:pStyle w:val="Janusz"/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 xml:space="preserve">      </w:t>
      </w:r>
      <w:r w:rsidR="00B17A4A">
        <w:rPr>
          <w:rFonts w:asciiTheme="minorHAnsi" w:hAnsiTheme="minorHAnsi" w:cstheme="minorHAnsi"/>
          <w:b/>
          <w:bCs/>
          <w:sz w:val="20"/>
        </w:rPr>
        <w:t xml:space="preserve">  </w:t>
      </w:r>
      <w:r w:rsidRPr="002E40CB">
        <w:rPr>
          <w:rFonts w:asciiTheme="minorHAnsi" w:hAnsiTheme="minorHAnsi" w:cstheme="minorHAnsi"/>
          <w:b/>
          <w:bCs/>
          <w:sz w:val="20"/>
        </w:rPr>
        <w:t>.......... zł netto (słownie: ....................................),</w:t>
      </w:r>
    </w:p>
    <w:p w14:paraId="6648AD31" w14:textId="347D4D1E" w:rsidR="00EE49FC" w:rsidRPr="002E40CB" w:rsidRDefault="00EE49FC" w:rsidP="00EE49FC">
      <w:pPr>
        <w:pStyle w:val="Janusz"/>
        <w:tabs>
          <w:tab w:val="left" w:pos="720"/>
        </w:tabs>
        <w:spacing w:line="240" w:lineRule="auto"/>
        <w:jc w:val="both"/>
        <w:rPr>
          <w:rFonts w:asciiTheme="minorHAnsi" w:hAnsiTheme="minorHAnsi" w:cstheme="minorHAnsi"/>
          <w:b/>
          <w:bCs/>
          <w:sz w:val="20"/>
        </w:rPr>
      </w:pPr>
      <w:r w:rsidRPr="002E40CB">
        <w:rPr>
          <w:rFonts w:asciiTheme="minorHAnsi" w:hAnsiTheme="minorHAnsi" w:cstheme="minorHAnsi"/>
          <w:b/>
          <w:bCs/>
          <w:sz w:val="20"/>
        </w:rPr>
        <w:t xml:space="preserve">      </w:t>
      </w:r>
      <w:r w:rsidR="00B17A4A">
        <w:rPr>
          <w:rFonts w:asciiTheme="minorHAnsi" w:hAnsiTheme="minorHAnsi" w:cstheme="minorHAnsi"/>
          <w:b/>
          <w:bCs/>
          <w:sz w:val="20"/>
        </w:rPr>
        <w:t xml:space="preserve">  </w:t>
      </w:r>
      <w:r w:rsidRPr="002E40CB">
        <w:rPr>
          <w:rFonts w:asciiTheme="minorHAnsi" w:hAnsiTheme="minorHAnsi" w:cstheme="minorHAnsi"/>
          <w:b/>
          <w:bCs/>
          <w:sz w:val="20"/>
        </w:rPr>
        <w:t xml:space="preserve">……….. zł brutto (słownie:………………................), </w:t>
      </w:r>
    </w:p>
    <w:p w14:paraId="55BD03C2" w14:textId="77777777" w:rsidR="00EE49FC" w:rsidRDefault="005F6509" w:rsidP="00A930CF">
      <w:pPr>
        <w:pStyle w:val="Janusz"/>
        <w:numPr>
          <w:ilvl w:val="0"/>
          <w:numId w:val="5"/>
        </w:numPr>
        <w:tabs>
          <w:tab w:val="left" w:pos="720"/>
          <w:tab w:val="center" w:pos="4676"/>
        </w:tabs>
        <w:spacing w:line="240" w:lineRule="auto"/>
        <w:jc w:val="both"/>
        <w:rPr>
          <w:rFonts w:asciiTheme="minorHAnsi" w:hAnsiTheme="minorHAnsi" w:cstheme="minorHAnsi"/>
          <w:b/>
          <w:sz w:val="20"/>
        </w:rPr>
      </w:pPr>
      <w:r w:rsidRPr="001163BF">
        <w:rPr>
          <w:rFonts w:asciiTheme="minorHAnsi" w:hAnsiTheme="minorHAnsi" w:cstheme="minorHAnsi"/>
          <w:sz w:val="20"/>
        </w:rPr>
        <w:t>Wartość kontraktu obejmuje:</w:t>
      </w:r>
      <w:r w:rsidRPr="001163BF">
        <w:rPr>
          <w:rFonts w:asciiTheme="minorHAnsi" w:hAnsiTheme="minorHAnsi" w:cstheme="minorHAnsi"/>
          <w:sz w:val="20"/>
        </w:rPr>
        <w:tab/>
      </w:r>
    </w:p>
    <w:p w14:paraId="3556178F" w14:textId="636FDEA3" w:rsidR="005F6509" w:rsidRPr="00EE49FC" w:rsidRDefault="005F6509" w:rsidP="00A930CF">
      <w:pPr>
        <w:pStyle w:val="Janusz"/>
        <w:numPr>
          <w:ilvl w:val="0"/>
          <w:numId w:val="6"/>
        </w:numPr>
        <w:tabs>
          <w:tab w:val="left" w:pos="720"/>
          <w:tab w:val="center" w:pos="4676"/>
        </w:tabs>
        <w:spacing w:line="240" w:lineRule="auto"/>
        <w:jc w:val="both"/>
        <w:rPr>
          <w:rFonts w:asciiTheme="minorHAnsi" w:hAnsiTheme="minorHAnsi" w:cstheme="minorHAnsi"/>
          <w:b/>
          <w:sz w:val="20"/>
        </w:rPr>
      </w:pPr>
      <w:r w:rsidRPr="00EE49FC">
        <w:rPr>
          <w:rFonts w:asciiTheme="minorHAnsi" w:hAnsiTheme="minorHAnsi" w:cstheme="minorHAnsi"/>
          <w:sz w:val="20"/>
        </w:rPr>
        <w:t>wartość przedmiotu umowy,</w:t>
      </w:r>
    </w:p>
    <w:p w14:paraId="42D29C32" w14:textId="77777777" w:rsidR="005F6509" w:rsidRPr="001163BF" w:rsidRDefault="005F6509" w:rsidP="00A930CF">
      <w:pPr>
        <w:pStyle w:val="Janusz"/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1163BF">
        <w:rPr>
          <w:rFonts w:asciiTheme="minorHAnsi" w:hAnsiTheme="minorHAnsi" w:cstheme="minorHAnsi"/>
          <w:sz w:val="20"/>
        </w:rPr>
        <w:t>pakowanie,</w:t>
      </w:r>
    </w:p>
    <w:p w14:paraId="24BEFC70" w14:textId="77777777" w:rsidR="005F6509" w:rsidRPr="001163BF" w:rsidRDefault="005F6509" w:rsidP="00A930CF">
      <w:pPr>
        <w:pStyle w:val="Janusz"/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1163BF">
        <w:rPr>
          <w:rFonts w:asciiTheme="minorHAnsi" w:hAnsiTheme="minorHAnsi" w:cstheme="minorHAnsi"/>
          <w:sz w:val="20"/>
        </w:rPr>
        <w:t>koszty ubezpieczenia podczas transportu,</w:t>
      </w:r>
    </w:p>
    <w:p w14:paraId="4DE71919" w14:textId="77777777" w:rsidR="005F6509" w:rsidRPr="001163BF" w:rsidRDefault="005F6509" w:rsidP="00A930CF">
      <w:pPr>
        <w:pStyle w:val="Janusz"/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1163BF">
        <w:rPr>
          <w:rFonts w:asciiTheme="minorHAnsi" w:hAnsiTheme="minorHAnsi" w:cstheme="minorHAnsi"/>
          <w:sz w:val="20"/>
        </w:rPr>
        <w:t xml:space="preserve">koszty transportu do </w:t>
      </w:r>
      <w:r w:rsidR="00C378A2" w:rsidRPr="001163BF">
        <w:rPr>
          <w:rFonts w:asciiTheme="minorHAnsi" w:hAnsiTheme="minorHAnsi" w:cstheme="minorHAnsi"/>
          <w:sz w:val="20"/>
        </w:rPr>
        <w:t>Zamawiającego</w:t>
      </w:r>
      <w:r w:rsidRPr="001163BF">
        <w:rPr>
          <w:rFonts w:asciiTheme="minorHAnsi" w:hAnsiTheme="minorHAnsi" w:cstheme="minorHAnsi"/>
          <w:sz w:val="20"/>
        </w:rPr>
        <w:t>,</w:t>
      </w:r>
    </w:p>
    <w:p w14:paraId="35BAA7B4" w14:textId="77777777" w:rsidR="005F6509" w:rsidRPr="001163BF" w:rsidRDefault="005F6509" w:rsidP="00A930CF">
      <w:pPr>
        <w:pStyle w:val="Janusz"/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1163BF">
        <w:rPr>
          <w:rFonts w:asciiTheme="minorHAnsi" w:hAnsiTheme="minorHAnsi" w:cstheme="minorHAnsi"/>
          <w:sz w:val="20"/>
        </w:rPr>
        <w:t xml:space="preserve">podatek VAT, </w:t>
      </w:r>
    </w:p>
    <w:p w14:paraId="54C07324" w14:textId="77777777" w:rsidR="005F6509" w:rsidRPr="001163BF" w:rsidRDefault="005F6509" w:rsidP="00A930CF">
      <w:pPr>
        <w:pStyle w:val="Janusz"/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1163BF">
        <w:rPr>
          <w:rFonts w:asciiTheme="minorHAnsi" w:hAnsiTheme="minorHAnsi" w:cstheme="minorHAnsi"/>
          <w:sz w:val="20"/>
        </w:rPr>
        <w:t xml:space="preserve">koszty załadunku i wyładunku u </w:t>
      </w:r>
      <w:r w:rsidR="00C378A2" w:rsidRPr="001163BF">
        <w:rPr>
          <w:rFonts w:asciiTheme="minorHAnsi" w:hAnsiTheme="minorHAnsi" w:cstheme="minorHAnsi"/>
          <w:sz w:val="20"/>
        </w:rPr>
        <w:t>Zamawiającego</w:t>
      </w:r>
      <w:r w:rsidRPr="001163BF">
        <w:rPr>
          <w:rFonts w:asciiTheme="minorHAnsi" w:hAnsiTheme="minorHAnsi" w:cstheme="minorHAnsi"/>
          <w:sz w:val="20"/>
        </w:rPr>
        <w:t>,</w:t>
      </w:r>
    </w:p>
    <w:p w14:paraId="760E023E" w14:textId="77777777" w:rsidR="00A27FE1" w:rsidRPr="001163BF" w:rsidRDefault="005F6509" w:rsidP="00A930CF">
      <w:pPr>
        <w:pStyle w:val="Janusz"/>
        <w:numPr>
          <w:ilvl w:val="0"/>
          <w:numId w:val="6"/>
        </w:numPr>
        <w:spacing w:line="240" w:lineRule="auto"/>
        <w:jc w:val="both"/>
        <w:rPr>
          <w:rFonts w:asciiTheme="minorHAnsi" w:hAnsiTheme="minorHAnsi" w:cstheme="minorHAnsi"/>
          <w:sz w:val="20"/>
        </w:rPr>
      </w:pPr>
      <w:r w:rsidRPr="001163BF">
        <w:rPr>
          <w:rFonts w:asciiTheme="minorHAnsi" w:hAnsiTheme="minorHAnsi" w:cstheme="minorHAnsi"/>
          <w:sz w:val="20"/>
        </w:rPr>
        <w:t>opłaty celne</w:t>
      </w:r>
      <w:r w:rsidR="00C378A2" w:rsidRPr="001163BF">
        <w:rPr>
          <w:rFonts w:asciiTheme="minorHAnsi" w:hAnsiTheme="minorHAnsi" w:cstheme="minorHAnsi"/>
          <w:sz w:val="20"/>
        </w:rPr>
        <w:t>.</w:t>
      </w:r>
    </w:p>
    <w:p w14:paraId="7B454F0F" w14:textId="77777777" w:rsidR="00B17A4A" w:rsidRDefault="00812358" w:rsidP="00A930CF">
      <w:pPr>
        <w:pStyle w:val="Tekstpodstawowy"/>
        <w:numPr>
          <w:ilvl w:val="0"/>
          <w:numId w:val="20"/>
        </w:numPr>
        <w:spacing w:after="0"/>
        <w:ind w:left="357" w:hanging="35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1163BF">
        <w:rPr>
          <w:rFonts w:asciiTheme="minorHAnsi" w:hAnsiTheme="minorHAnsi" w:cstheme="minorHAnsi"/>
          <w:sz w:val="20"/>
          <w:szCs w:val="20"/>
          <w:lang w:val="pl-PL"/>
        </w:rPr>
        <w:t xml:space="preserve">Ceny podane w ofercie </w:t>
      </w:r>
      <w:r w:rsidR="00C378A2" w:rsidRPr="001163BF">
        <w:rPr>
          <w:rFonts w:asciiTheme="minorHAnsi" w:hAnsiTheme="minorHAnsi" w:cstheme="minorHAnsi"/>
          <w:sz w:val="20"/>
          <w:szCs w:val="20"/>
          <w:lang w:val="pl-PL"/>
        </w:rPr>
        <w:t>Wykonawcy</w:t>
      </w:r>
      <w:r w:rsidRPr="001163BF">
        <w:rPr>
          <w:rFonts w:asciiTheme="minorHAnsi" w:hAnsiTheme="minorHAnsi" w:cstheme="minorHAnsi"/>
          <w:sz w:val="20"/>
          <w:szCs w:val="20"/>
          <w:lang w:val="pl-PL"/>
        </w:rPr>
        <w:t xml:space="preserve"> wiążą strony przez okres trwania umowy.</w:t>
      </w:r>
    </w:p>
    <w:p w14:paraId="0F2F90B7" w14:textId="77777777" w:rsidR="00B17A4A" w:rsidRDefault="005F6509" w:rsidP="00A930CF">
      <w:pPr>
        <w:pStyle w:val="Tekstpodstawowy"/>
        <w:numPr>
          <w:ilvl w:val="0"/>
          <w:numId w:val="20"/>
        </w:numPr>
        <w:spacing w:after="0"/>
        <w:ind w:left="357" w:hanging="35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B17A4A">
        <w:rPr>
          <w:rFonts w:asciiTheme="minorHAnsi" w:hAnsiTheme="minorHAnsi" w:cstheme="minorHAnsi"/>
          <w:sz w:val="20"/>
          <w:szCs w:val="20"/>
          <w:lang w:val="pl-PL"/>
        </w:rPr>
        <w:t xml:space="preserve">W przypadku zmiany przepisów prawa podatkowego w okresie obowiązywania umowy </w:t>
      </w:r>
      <w:r w:rsidR="00C378A2" w:rsidRPr="00B17A4A">
        <w:rPr>
          <w:rFonts w:asciiTheme="minorHAnsi" w:hAnsiTheme="minorHAnsi" w:cstheme="minorHAnsi"/>
          <w:sz w:val="20"/>
          <w:szCs w:val="20"/>
          <w:lang w:val="pl-PL"/>
        </w:rPr>
        <w:t xml:space="preserve">                </w:t>
      </w:r>
      <w:r w:rsidR="00A071F8" w:rsidRPr="00B17A4A">
        <w:rPr>
          <w:rFonts w:asciiTheme="minorHAnsi" w:hAnsiTheme="minorHAnsi" w:cstheme="minorHAnsi"/>
          <w:sz w:val="20"/>
          <w:szCs w:val="20"/>
          <w:lang w:val="pl-PL"/>
        </w:rPr>
        <w:t xml:space="preserve">               </w:t>
      </w:r>
      <w:r w:rsidR="00C378A2" w:rsidRPr="00B17A4A">
        <w:rPr>
          <w:rFonts w:asciiTheme="minorHAnsi" w:hAnsiTheme="minorHAnsi" w:cstheme="minorHAnsi"/>
          <w:sz w:val="20"/>
          <w:szCs w:val="20"/>
          <w:lang w:val="pl-PL"/>
        </w:rPr>
        <w:t xml:space="preserve">  </w:t>
      </w:r>
      <w:r w:rsidR="00207D8B" w:rsidRPr="00B17A4A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</w:t>
      </w:r>
      <w:r w:rsidR="00C378A2" w:rsidRPr="00B17A4A">
        <w:rPr>
          <w:rFonts w:asciiTheme="minorHAnsi" w:hAnsiTheme="minorHAnsi" w:cstheme="minorHAnsi"/>
          <w:sz w:val="20"/>
          <w:szCs w:val="20"/>
          <w:lang w:val="pl-PL"/>
        </w:rPr>
        <w:t xml:space="preserve">          </w:t>
      </w:r>
      <w:r w:rsidRPr="00B17A4A">
        <w:rPr>
          <w:rFonts w:asciiTheme="minorHAnsi" w:hAnsiTheme="minorHAnsi" w:cstheme="minorHAnsi"/>
          <w:sz w:val="20"/>
          <w:szCs w:val="20"/>
          <w:lang w:val="pl-PL"/>
        </w:rPr>
        <w:t>w szczególności zmiany stawek podatku VAT, od dnia obowiązywania nowej stawki do cenny netto objętych umową doliczany będzie podatek VAT według nowej stawki</w:t>
      </w:r>
      <w:r w:rsidR="00812358" w:rsidRPr="00B17A4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FD0585B" w14:textId="3E7AFC58" w:rsidR="00207D8B" w:rsidRPr="00B17A4A" w:rsidRDefault="008E70E3" w:rsidP="00A930CF">
      <w:pPr>
        <w:pStyle w:val="Tekstpodstawowy"/>
        <w:numPr>
          <w:ilvl w:val="0"/>
          <w:numId w:val="20"/>
        </w:numPr>
        <w:spacing w:after="0"/>
        <w:ind w:left="357" w:hanging="357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B17A4A">
        <w:rPr>
          <w:rFonts w:ascii="Calibri" w:hAnsi="Calibri" w:cs="Calibri"/>
          <w:sz w:val="20"/>
          <w:szCs w:val="20"/>
          <w:lang w:val="pl-PL"/>
        </w:rPr>
        <w:t>Wykonawca i Zamawiający zgodnymi oświadczeniami woli ustalają, iż, zgodnie z zasadą dobrowolności stosowania mechanizmu podzielonej płatności (tzw. splitpayment), we wzajemnych rozliczeniach nie będzie stosowany wskazany wyżej mechanizm.</w:t>
      </w:r>
    </w:p>
    <w:p w14:paraId="56DA8947" w14:textId="77777777" w:rsidR="00207D8B" w:rsidRPr="001163BF" w:rsidRDefault="00207D8B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8D14A0D" w14:textId="38A01958" w:rsidR="00A27FE1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34517159"/>
      <w:r w:rsidRPr="001163BF">
        <w:rPr>
          <w:rFonts w:asciiTheme="minorHAnsi" w:hAnsiTheme="minorHAnsi" w:cstheme="minorHAnsi"/>
          <w:b/>
          <w:bCs/>
          <w:sz w:val="20"/>
          <w:szCs w:val="20"/>
        </w:rPr>
        <w:sym w:font="Arial Narrow" w:char="00A7"/>
      </w:r>
      <w:r w:rsidR="00B6520D">
        <w:rPr>
          <w:rFonts w:asciiTheme="minorHAnsi" w:hAnsiTheme="minorHAnsi" w:cstheme="minorHAnsi"/>
          <w:b/>
          <w:bCs/>
          <w:sz w:val="20"/>
          <w:szCs w:val="20"/>
        </w:rPr>
        <w:t>7</w:t>
      </w:r>
    </w:p>
    <w:p w14:paraId="40D7CADA" w14:textId="77777777" w:rsidR="008E70E3" w:rsidRPr="004C11FB" w:rsidRDefault="008E70E3" w:rsidP="00A507E6">
      <w:pPr>
        <w:jc w:val="center"/>
        <w:rPr>
          <w:rFonts w:asciiTheme="minorHAnsi" w:hAnsiTheme="minorHAnsi" w:cstheme="minorHAnsi"/>
          <w:b/>
          <w:bCs/>
          <w:sz w:val="4"/>
          <w:szCs w:val="10"/>
        </w:rPr>
      </w:pPr>
    </w:p>
    <w:bookmarkEnd w:id="1"/>
    <w:p w14:paraId="33E4D7A5" w14:textId="70F91776" w:rsidR="00F201D7" w:rsidRPr="00F201D7" w:rsidRDefault="00F201D7" w:rsidP="00A930CF">
      <w:pPr>
        <w:numPr>
          <w:ilvl w:val="0"/>
          <w:numId w:val="1"/>
        </w:numPr>
        <w:tabs>
          <w:tab w:val="left" w:pos="360"/>
        </w:tabs>
        <w:suppressAutoHyphens/>
        <w:overflowPunct w:val="0"/>
        <w:autoSpaceDE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F201D7">
        <w:rPr>
          <w:rFonts w:asciiTheme="minorHAnsi" w:hAnsiTheme="minorHAnsi" w:cstheme="minorHAnsi"/>
          <w:sz w:val="20"/>
          <w:szCs w:val="20"/>
        </w:rPr>
        <w:t xml:space="preserve">W przypadku niedostarczania zamówionego towaru w terminie określonym w </w:t>
      </w:r>
      <w:r w:rsidR="00B03B39" w:rsidRPr="00B03B39">
        <w:rPr>
          <w:rFonts w:asciiTheme="minorHAnsi" w:hAnsiTheme="minorHAnsi" w:cstheme="minorHAnsi"/>
          <w:sz w:val="20"/>
          <w:szCs w:val="20"/>
        </w:rPr>
        <w:t>§</w:t>
      </w:r>
      <w:r w:rsidR="008E70E3">
        <w:rPr>
          <w:rFonts w:asciiTheme="minorHAnsi" w:hAnsiTheme="minorHAnsi" w:cstheme="minorHAnsi"/>
          <w:sz w:val="20"/>
          <w:szCs w:val="20"/>
        </w:rPr>
        <w:t>3</w:t>
      </w:r>
      <w:r w:rsidRPr="00F201D7">
        <w:rPr>
          <w:rFonts w:asciiTheme="minorHAnsi" w:hAnsiTheme="minorHAnsi" w:cstheme="minorHAnsi"/>
          <w:sz w:val="20"/>
          <w:szCs w:val="20"/>
        </w:rPr>
        <w:t xml:space="preserve"> ust.1 umowy, Zamawiający ma prawo dokonania zakupu awaryjnego partii towaru u innego Dostawcy.</w:t>
      </w:r>
    </w:p>
    <w:p w14:paraId="6D31B4EC" w14:textId="4AFA7D39" w:rsidR="00F201D7" w:rsidRPr="00F201D7" w:rsidRDefault="00F201D7" w:rsidP="00A930CF">
      <w:pPr>
        <w:numPr>
          <w:ilvl w:val="0"/>
          <w:numId w:val="1"/>
        </w:numPr>
        <w:tabs>
          <w:tab w:val="left" w:pos="360"/>
        </w:tabs>
        <w:suppressAutoHyphens/>
        <w:overflowPunct w:val="0"/>
        <w:autoSpaceDE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F201D7">
        <w:rPr>
          <w:rFonts w:asciiTheme="minorHAnsi" w:hAnsiTheme="minorHAnsi" w:cstheme="minorHAnsi"/>
          <w:sz w:val="20"/>
          <w:szCs w:val="20"/>
        </w:rPr>
        <w:t>Jeżeli koszt awaryjnego zakupu partii towaru będzie wyższy od kosztu towaru Dostawcy umownego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201D7">
        <w:rPr>
          <w:rFonts w:asciiTheme="minorHAnsi" w:hAnsiTheme="minorHAnsi" w:cstheme="minorHAnsi"/>
          <w:sz w:val="20"/>
          <w:szCs w:val="20"/>
        </w:rPr>
        <w:t>-Zamawiający różnicą kosztów może obciążyć Wykonawcę przetargowego.</w:t>
      </w:r>
    </w:p>
    <w:p w14:paraId="5CCC7DBD" w14:textId="77777777" w:rsidR="00A507E6" w:rsidRDefault="00A507E6" w:rsidP="008E70E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4011F17" w14:textId="0082D9C7" w:rsidR="00F201D7" w:rsidRDefault="00F201D7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201D7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B6520D">
        <w:rPr>
          <w:rFonts w:asciiTheme="minorHAnsi" w:hAnsiTheme="minorHAnsi" w:cstheme="minorHAnsi"/>
          <w:b/>
          <w:bCs/>
          <w:sz w:val="20"/>
          <w:szCs w:val="20"/>
        </w:rPr>
        <w:t>8</w:t>
      </w:r>
    </w:p>
    <w:p w14:paraId="76806441" w14:textId="77777777" w:rsidR="008E70E3" w:rsidRPr="004C11FB" w:rsidRDefault="008E70E3" w:rsidP="00A507E6">
      <w:pPr>
        <w:jc w:val="center"/>
        <w:rPr>
          <w:rFonts w:asciiTheme="minorHAnsi" w:hAnsiTheme="minorHAnsi" w:cstheme="minorHAnsi"/>
          <w:b/>
          <w:bCs/>
          <w:sz w:val="4"/>
          <w:szCs w:val="10"/>
        </w:rPr>
      </w:pPr>
    </w:p>
    <w:p w14:paraId="35E6D79D" w14:textId="67B81A44" w:rsidR="008E70E3" w:rsidRDefault="00C378A2" w:rsidP="00A930CF">
      <w:pPr>
        <w:pStyle w:val="Akapitzlist"/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8E70E3">
        <w:rPr>
          <w:rFonts w:asciiTheme="minorHAnsi" w:hAnsiTheme="minorHAnsi" w:cstheme="minorHAnsi"/>
          <w:sz w:val="20"/>
          <w:szCs w:val="20"/>
        </w:rPr>
        <w:t>Wykonawca</w:t>
      </w:r>
      <w:r w:rsidR="00A27FE1" w:rsidRPr="008E70E3">
        <w:rPr>
          <w:rFonts w:asciiTheme="minorHAnsi" w:hAnsiTheme="minorHAnsi" w:cstheme="minorHAnsi"/>
          <w:sz w:val="20"/>
          <w:szCs w:val="20"/>
        </w:rPr>
        <w:t xml:space="preserve"> gwarantuje, że towary będące przedmiotem umowy są objęte </w:t>
      </w:r>
      <w:r w:rsidR="00A27FE1" w:rsidRPr="00590D39">
        <w:rPr>
          <w:rFonts w:asciiTheme="minorHAnsi" w:hAnsiTheme="minorHAnsi" w:cstheme="minorHAnsi"/>
          <w:b/>
          <w:sz w:val="20"/>
          <w:szCs w:val="20"/>
        </w:rPr>
        <w:t>pełną gwarancją jego lub producenta</w:t>
      </w:r>
      <w:r w:rsidR="00A27FE1" w:rsidRPr="008E70E3">
        <w:rPr>
          <w:rFonts w:asciiTheme="minorHAnsi" w:hAnsiTheme="minorHAnsi" w:cstheme="minorHAnsi"/>
          <w:sz w:val="20"/>
          <w:szCs w:val="20"/>
        </w:rPr>
        <w:t xml:space="preserve">, a ich data ważności obejmuje okres </w:t>
      </w:r>
      <w:r w:rsidR="00A27FE1" w:rsidRPr="00590D39">
        <w:rPr>
          <w:rFonts w:asciiTheme="minorHAnsi" w:hAnsiTheme="minorHAnsi" w:cstheme="minorHAnsi"/>
          <w:b/>
          <w:sz w:val="20"/>
          <w:szCs w:val="20"/>
        </w:rPr>
        <w:t>co najmniej 12 miesięcy od daty dostawy</w:t>
      </w:r>
      <w:r w:rsidR="00A27FE1" w:rsidRPr="008E70E3">
        <w:rPr>
          <w:rFonts w:asciiTheme="minorHAnsi" w:hAnsiTheme="minorHAnsi" w:cstheme="minorHAnsi"/>
          <w:sz w:val="20"/>
          <w:szCs w:val="20"/>
        </w:rPr>
        <w:t>.</w:t>
      </w:r>
    </w:p>
    <w:p w14:paraId="21D40E7A" w14:textId="091FBBCE" w:rsidR="00AA1889" w:rsidRDefault="00AA1889" w:rsidP="00A930CF">
      <w:pPr>
        <w:pStyle w:val="Akapitzlist"/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bookmarkStart w:id="2" w:name="_Hlk229042028"/>
      <w:r w:rsidRPr="00AA461B">
        <w:rPr>
          <w:rFonts w:asciiTheme="minorHAnsi" w:hAnsiTheme="minorHAnsi" w:cstheme="minorHAnsi"/>
          <w:sz w:val="20"/>
          <w:szCs w:val="20"/>
        </w:rPr>
        <w:t>W przypadku dostarczenia wadliweg</w:t>
      </w:r>
      <w:r>
        <w:rPr>
          <w:rFonts w:asciiTheme="minorHAnsi" w:hAnsiTheme="minorHAnsi" w:cstheme="minorHAnsi"/>
          <w:sz w:val="20"/>
          <w:szCs w:val="20"/>
        </w:rPr>
        <w:t>o towaru</w:t>
      </w:r>
      <w:r w:rsidRPr="00AA461B">
        <w:rPr>
          <w:rFonts w:asciiTheme="minorHAnsi" w:hAnsiTheme="minorHAnsi" w:cstheme="minorHAnsi"/>
          <w:sz w:val="20"/>
          <w:szCs w:val="20"/>
        </w:rPr>
        <w:t xml:space="preserve"> lub stwierdzenia przez </w:t>
      </w:r>
      <w:r>
        <w:rPr>
          <w:rFonts w:asciiTheme="minorHAnsi" w:hAnsiTheme="minorHAnsi" w:cstheme="minorHAnsi"/>
          <w:sz w:val="20"/>
          <w:szCs w:val="20"/>
        </w:rPr>
        <w:t>Zamawiającego</w:t>
      </w:r>
      <w:r w:rsidRPr="00AA461B">
        <w:rPr>
          <w:rFonts w:asciiTheme="minorHAnsi" w:hAnsiTheme="minorHAnsi" w:cstheme="minorHAnsi"/>
          <w:sz w:val="20"/>
          <w:szCs w:val="20"/>
        </w:rPr>
        <w:t xml:space="preserve"> niezgodności dostarczenia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A461B">
        <w:rPr>
          <w:rFonts w:asciiTheme="minorHAnsi" w:hAnsiTheme="minorHAnsi" w:cstheme="minorHAnsi"/>
          <w:sz w:val="20"/>
          <w:szCs w:val="20"/>
        </w:rPr>
        <w:t xml:space="preserve">z fakturą, Nabywca sporządzi na tę okoliczność protokół i powiadomi </w:t>
      </w:r>
      <w:r>
        <w:rPr>
          <w:rFonts w:asciiTheme="minorHAnsi" w:hAnsiTheme="minorHAnsi" w:cstheme="minorHAnsi"/>
          <w:sz w:val="20"/>
          <w:szCs w:val="20"/>
        </w:rPr>
        <w:t>Wykonawcę</w:t>
      </w:r>
      <w:r w:rsidRPr="00AA461B">
        <w:rPr>
          <w:rFonts w:asciiTheme="minorHAnsi" w:hAnsiTheme="minorHAnsi" w:cstheme="minorHAnsi"/>
          <w:sz w:val="20"/>
          <w:szCs w:val="20"/>
        </w:rPr>
        <w:t xml:space="preserve">. </w:t>
      </w:r>
      <w:r>
        <w:rPr>
          <w:rFonts w:asciiTheme="minorHAnsi" w:hAnsiTheme="minorHAnsi" w:cstheme="minorHAnsi"/>
          <w:sz w:val="20"/>
          <w:szCs w:val="20"/>
        </w:rPr>
        <w:t>Wykonawca</w:t>
      </w:r>
      <w:r w:rsidRPr="00AA461B">
        <w:rPr>
          <w:rFonts w:asciiTheme="minorHAnsi" w:hAnsiTheme="minorHAnsi" w:cstheme="minorHAnsi"/>
          <w:sz w:val="20"/>
          <w:szCs w:val="20"/>
        </w:rPr>
        <w:t xml:space="preserve"> zobowiązuje się po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A461B">
        <w:rPr>
          <w:rFonts w:asciiTheme="minorHAnsi" w:hAnsiTheme="minorHAnsi" w:cstheme="minorHAnsi"/>
          <w:sz w:val="20"/>
          <w:szCs w:val="20"/>
        </w:rPr>
        <w:t xml:space="preserve">uzgodnieniu z pracownikiem </w:t>
      </w:r>
      <w:r w:rsidR="00EF347F">
        <w:rPr>
          <w:rFonts w:asciiTheme="minorHAnsi" w:hAnsiTheme="minorHAnsi" w:cstheme="minorHAnsi"/>
          <w:sz w:val="20"/>
          <w:szCs w:val="20"/>
        </w:rPr>
        <w:t>Sekcji</w:t>
      </w:r>
      <w:r w:rsidRPr="00AA461B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Zaopatrzenia i </w:t>
      </w:r>
      <w:r w:rsidRPr="00AA461B">
        <w:rPr>
          <w:rFonts w:asciiTheme="minorHAnsi" w:hAnsiTheme="minorHAnsi" w:cstheme="minorHAnsi"/>
          <w:sz w:val="20"/>
          <w:szCs w:val="20"/>
        </w:rPr>
        <w:t>Zamówień Publicznych w możliwie jak najkrótszym czasie, ale nie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A461B">
        <w:rPr>
          <w:rFonts w:asciiTheme="minorHAnsi" w:hAnsiTheme="minorHAnsi" w:cstheme="minorHAnsi"/>
          <w:sz w:val="20"/>
          <w:szCs w:val="20"/>
        </w:rPr>
        <w:t xml:space="preserve">dłuższym niż 5 dni roboczych dokonać wymiany zamówionego </w:t>
      </w:r>
      <w:r>
        <w:rPr>
          <w:rFonts w:asciiTheme="minorHAnsi" w:hAnsiTheme="minorHAnsi" w:cstheme="minorHAnsi"/>
          <w:sz w:val="20"/>
          <w:szCs w:val="20"/>
        </w:rPr>
        <w:t>towaru</w:t>
      </w:r>
      <w:r w:rsidRPr="00AA461B">
        <w:rPr>
          <w:rFonts w:asciiTheme="minorHAnsi" w:hAnsiTheme="minorHAnsi" w:cstheme="minorHAnsi"/>
          <w:sz w:val="20"/>
          <w:szCs w:val="20"/>
        </w:rPr>
        <w:t xml:space="preserve"> na pełnowartościowy pod rygorem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A461B">
        <w:rPr>
          <w:rFonts w:asciiTheme="minorHAnsi" w:hAnsiTheme="minorHAnsi" w:cstheme="minorHAnsi"/>
          <w:sz w:val="20"/>
          <w:szCs w:val="20"/>
        </w:rPr>
        <w:t xml:space="preserve">nie uiszczenia zapłaty za zamawianą partię </w:t>
      </w:r>
      <w:r>
        <w:rPr>
          <w:rFonts w:asciiTheme="minorHAnsi" w:hAnsiTheme="minorHAnsi" w:cstheme="minorHAnsi"/>
          <w:sz w:val="20"/>
          <w:szCs w:val="20"/>
        </w:rPr>
        <w:t>towarów</w:t>
      </w:r>
      <w:r w:rsidRPr="00AA461B">
        <w:rPr>
          <w:rFonts w:asciiTheme="minorHAnsi" w:hAnsiTheme="minorHAnsi" w:cstheme="minorHAnsi"/>
          <w:sz w:val="20"/>
          <w:szCs w:val="20"/>
        </w:rPr>
        <w:t xml:space="preserve"> lub rozwiązania Umow</w:t>
      </w:r>
      <w:r>
        <w:rPr>
          <w:rFonts w:asciiTheme="minorHAnsi" w:hAnsiTheme="minorHAnsi" w:cstheme="minorHAnsi"/>
          <w:sz w:val="20"/>
          <w:szCs w:val="20"/>
        </w:rPr>
        <w:t>y.</w:t>
      </w:r>
    </w:p>
    <w:bookmarkEnd w:id="2"/>
    <w:p w14:paraId="7937A4F8" w14:textId="076328A0" w:rsidR="00AA1889" w:rsidRPr="00AA461B" w:rsidRDefault="00AA1889" w:rsidP="00A930CF">
      <w:pPr>
        <w:pStyle w:val="Akapitzlist"/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AA461B">
        <w:rPr>
          <w:rFonts w:asciiTheme="minorHAnsi" w:hAnsiTheme="minorHAnsi" w:cstheme="minorHAnsi"/>
          <w:sz w:val="20"/>
          <w:szCs w:val="20"/>
        </w:rPr>
        <w:t>Brak odpowiedzi na reklamacje w terminie określonym w §</w:t>
      </w:r>
      <w:r>
        <w:rPr>
          <w:rFonts w:asciiTheme="minorHAnsi" w:hAnsiTheme="minorHAnsi" w:cstheme="minorHAnsi"/>
          <w:sz w:val="20"/>
          <w:szCs w:val="20"/>
        </w:rPr>
        <w:t>8</w:t>
      </w:r>
      <w:r w:rsidRPr="00AA461B">
        <w:rPr>
          <w:rFonts w:asciiTheme="minorHAnsi" w:hAnsiTheme="minorHAnsi" w:cstheme="minorHAnsi"/>
          <w:sz w:val="20"/>
          <w:szCs w:val="20"/>
        </w:rPr>
        <w:t xml:space="preserve"> ust. 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AA461B">
        <w:rPr>
          <w:rFonts w:asciiTheme="minorHAnsi" w:hAnsiTheme="minorHAnsi" w:cstheme="minorHAnsi"/>
          <w:sz w:val="20"/>
          <w:szCs w:val="20"/>
        </w:rPr>
        <w:t xml:space="preserve"> umowy uważany będzie za jej uznanie zgodnie z żądaniem Zamawiającego.</w:t>
      </w:r>
    </w:p>
    <w:p w14:paraId="2614BACE" w14:textId="021A2CB0" w:rsidR="00590D39" w:rsidRPr="00AA1889" w:rsidRDefault="00590D39" w:rsidP="00A930CF">
      <w:pPr>
        <w:pStyle w:val="Akapitzlist"/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590D39">
        <w:rPr>
          <w:rFonts w:asciiTheme="minorHAnsi" w:hAnsiTheme="minorHAnsi" w:cstheme="minorHAnsi"/>
          <w:sz w:val="20"/>
          <w:szCs w:val="20"/>
        </w:rPr>
        <w:t xml:space="preserve">Wykonawca oświadcza, że wyroby medyczne stanowiące przedmiot umowy są dopuszczone do obrotu </w:t>
      </w:r>
      <w:r w:rsidR="00AA1889">
        <w:rPr>
          <w:rFonts w:asciiTheme="minorHAnsi" w:hAnsiTheme="minorHAnsi" w:cstheme="minorHAnsi"/>
          <w:sz w:val="20"/>
          <w:szCs w:val="20"/>
        </w:rPr>
        <w:br/>
      </w:r>
      <w:r w:rsidRPr="00590D39">
        <w:rPr>
          <w:rFonts w:asciiTheme="minorHAnsi" w:hAnsiTheme="minorHAnsi" w:cstheme="minorHAnsi"/>
          <w:sz w:val="20"/>
          <w:szCs w:val="20"/>
        </w:rPr>
        <w:t xml:space="preserve">i stosowania na terenie Rzeczpospolitej Polskiej, zgodnie </w:t>
      </w:r>
      <w:r w:rsidRPr="00AA1889">
        <w:rPr>
          <w:rFonts w:asciiTheme="minorHAnsi" w:hAnsiTheme="minorHAnsi" w:cstheme="minorHAnsi"/>
          <w:sz w:val="20"/>
          <w:szCs w:val="20"/>
        </w:rPr>
        <w:t>z ustawą z 7 kwietnia 2022 r. o wyrobach medycznych (t.j. Dz. U. z 2024 r. poz. 1620 ze zmian.) lub na podstawie innych odpowiednich przepisów właściwych dla wyrobu medycznego.</w:t>
      </w:r>
    </w:p>
    <w:p w14:paraId="044F2D75" w14:textId="77777777" w:rsidR="00590D39" w:rsidRPr="00590D39" w:rsidRDefault="00590D39" w:rsidP="00A930CF">
      <w:pPr>
        <w:pStyle w:val="Akapitzlist"/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590D39">
        <w:rPr>
          <w:rFonts w:asciiTheme="minorHAnsi" w:hAnsiTheme="minorHAnsi" w:cstheme="minorHAnsi"/>
          <w:sz w:val="20"/>
          <w:szCs w:val="20"/>
        </w:rPr>
        <w:t>Wykonawca zobowiązuje się przedłożyć na każdorazowe wezwanie Zamawiającego aktualne dokumenty dopuszczające wyrób medyczny, o którym mowa w ust. 1, do obrotu i stosowania na terenie Rzeczpospolitej Polskiej, w terminie 1 dnia roboczego od dnia otrzymania pisemnego wezwania.</w:t>
      </w:r>
    </w:p>
    <w:p w14:paraId="6C8F92F4" w14:textId="77777777" w:rsidR="00590D39" w:rsidRPr="00590D39" w:rsidRDefault="00590D39" w:rsidP="00A930CF">
      <w:pPr>
        <w:pStyle w:val="Akapitzlist"/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590D39">
        <w:rPr>
          <w:rFonts w:asciiTheme="minorHAnsi" w:hAnsiTheme="minorHAnsi" w:cstheme="minorHAnsi"/>
          <w:sz w:val="20"/>
          <w:szCs w:val="20"/>
        </w:rPr>
        <w:t>Wykonawca zobowiązuje się do oznakowania dostarczonego towaru, co do: nazwy, wielkości (sposobu konfekcjonowania) towaru, daty ważności, sposobu przechowywania.</w:t>
      </w:r>
    </w:p>
    <w:p w14:paraId="01B4EDBA" w14:textId="77777777" w:rsidR="00EF347F" w:rsidRDefault="00EF347F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0BD6207" w14:textId="16061088" w:rsidR="00A27FE1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lastRenderedPageBreak/>
        <w:sym w:font="Arial Narrow" w:char="00A7"/>
      </w:r>
      <w:r w:rsidR="009D29AA">
        <w:rPr>
          <w:rFonts w:asciiTheme="minorHAnsi" w:hAnsiTheme="minorHAnsi" w:cstheme="minorHAnsi"/>
          <w:b/>
          <w:bCs/>
          <w:sz w:val="20"/>
          <w:szCs w:val="20"/>
        </w:rPr>
        <w:t>9</w:t>
      </w:r>
    </w:p>
    <w:p w14:paraId="7F4B549F" w14:textId="77777777" w:rsidR="00034619" w:rsidRDefault="00A27FE1" w:rsidP="00A930CF">
      <w:pPr>
        <w:pStyle w:val="Akapitzlist"/>
        <w:numPr>
          <w:ilvl w:val="0"/>
          <w:numId w:val="22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34619">
        <w:rPr>
          <w:rFonts w:asciiTheme="minorHAnsi" w:hAnsiTheme="minorHAnsi" w:cstheme="minorHAnsi"/>
          <w:sz w:val="20"/>
          <w:szCs w:val="20"/>
        </w:rPr>
        <w:t>Strony ustalają, że w razie niewykonywania lub nienależytego wykonania umowy obowiązywać je będzie odpowiedzialność z tytułu kar umownych;</w:t>
      </w:r>
    </w:p>
    <w:p w14:paraId="18BA308D" w14:textId="77777777" w:rsidR="00034619" w:rsidRDefault="00A27FE1" w:rsidP="00A930CF">
      <w:pPr>
        <w:pStyle w:val="Akapitzlist"/>
        <w:numPr>
          <w:ilvl w:val="1"/>
          <w:numId w:val="22"/>
        </w:numPr>
        <w:tabs>
          <w:tab w:val="left" w:pos="360"/>
        </w:tabs>
        <w:overflowPunct w:val="0"/>
        <w:autoSpaceDE w:val="0"/>
        <w:autoSpaceDN w:val="0"/>
        <w:adjustRightInd w:val="0"/>
        <w:ind w:left="738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34619">
        <w:rPr>
          <w:rFonts w:asciiTheme="minorHAnsi" w:hAnsiTheme="minorHAnsi" w:cstheme="minorHAnsi"/>
          <w:sz w:val="20"/>
          <w:szCs w:val="20"/>
        </w:rPr>
        <w:t xml:space="preserve">za zwłokę w realizacji przedmiotu umowy lub zwłokę w wymianie towaru na wolny od wad w wysokości </w:t>
      </w:r>
      <w:r w:rsidR="00AA1889" w:rsidRPr="00034619">
        <w:rPr>
          <w:rFonts w:asciiTheme="minorHAnsi" w:hAnsiTheme="minorHAnsi" w:cstheme="minorHAnsi"/>
          <w:sz w:val="20"/>
          <w:szCs w:val="20"/>
        </w:rPr>
        <w:t>1</w:t>
      </w:r>
      <w:r w:rsidRPr="00034619">
        <w:rPr>
          <w:rFonts w:asciiTheme="minorHAnsi" w:hAnsiTheme="minorHAnsi" w:cstheme="minorHAnsi"/>
          <w:sz w:val="20"/>
          <w:szCs w:val="20"/>
        </w:rPr>
        <w:t>% wartości brutto partii towaru za każdy dzień zwłoki jednak nie więcej niż 10% wartości brutto całej partii</w:t>
      </w:r>
      <w:r w:rsidR="004E6F1E" w:rsidRPr="00034619">
        <w:rPr>
          <w:rFonts w:asciiTheme="minorHAnsi" w:hAnsiTheme="minorHAnsi" w:cstheme="minorHAnsi"/>
          <w:sz w:val="20"/>
          <w:szCs w:val="20"/>
        </w:rPr>
        <w:t>;</w:t>
      </w:r>
    </w:p>
    <w:p w14:paraId="5CD5EF68" w14:textId="5410848E" w:rsidR="00AA1889" w:rsidRPr="00034619" w:rsidRDefault="00AA1889" w:rsidP="00A930CF">
      <w:pPr>
        <w:pStyle w:val="Akapitzlist"/>
        <w:numPr>
          <w:ilvl w:val="1"/>
          <w:numId w:val="22"/>
        </w:numPr>
        <w:tabs>
          <w:tab w:val="left" w:pos="360"/>
        </w:tabs>
        <w:overflowPunct w:val="0"/>
        <w:autoSpaceDE w:val="0"/>
        <w:autoSpaceDN w:val="0"/>
        <w:adjustRightInd w:val="0"/>
        <w:ind w:left="738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34619">
        <w:rPr>
          <w:rFonts w:asciiTheme="minorHAnsi" w:hAnsiTheme="minorHAnsi" w:cstheme="minorHAnsi"/>
          <w:sz w:val="20"/>
          <w:szCs w:val="20"/>
        </w:rPr>
        <w:t>w razie niewykonania umowy, Zamawiającemu przysługuje, w zależności od wyboru Zamawiającego, prawo do:</w:t>
      </w:r>
    </w:p>
    <w:p w14:paraId="0D51A1ED" w14:textId="77777777" w:rsidR="00AA1889" w:rsidRDefault="00AA1889" w:rsidP="00A930CF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AA1889">
        <w:rPr>
          <w:rFonts w:asciiTheme="minorHAnsi" w:hAnsiTheme="minorHAnsi" w:cstheme="minorHAnsi"/>
          <w:sz w:val="20"/>
          <w:szCs w:val="20"/>
        </w:rPr>
        <w:t>naliczenia kary umownej w wysokości 20% wartości brutto umowy, lub</w:t>
      </w:r>
    </w:p>
    <w:p w14:paraId="2FAFF1B4" w14:textId="7AB5036F" w:rsidR="00AA1889" w:rsidRPr="00AA1889" w:rsidRDefault="00AA1889" w:rsidP="00A930CF">
      <w:pPr>
        <w:pStyle w:val="Akapitzlist"/>
        <w:numPr>
          <w:ilvl w:val="1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AA1889">
        <w:rPr>
          <w:rFonts w:asciiTheme="minorHAnsi" w:hAnsiTheme="minorHAnsi" w:cstheme="minorHAnsi"/>
          <w:sz w:val="20"/>
          <w:szCs w:val="20"/>
        </w:rPr>
        <w:t xml:space="preserve">rozwiązania umowy w trybie natychmiastowym z winy Wykonawcy oraz naliczenia kary umownej w wysokości 20% wartości brutto umowy. </w:t>
      </w:r>
    </w:p>
    <w:p w14:paraId="4ABCDAD2" w14:textId="77777777" w:rsidR="00034619" w:rsidRDefault="00C378A2" w:rsidP="00A930CF">
      <w:pPr>
        <w:pStyle w:val="Akapitzlist"/>
        <w:numPr>
          <w:ilvl w:val="1"/>
          <w:numId w:val="22"/>
        </w:numPr>
        <w:ind w:left="738" w:hanging="284"/>
        <w:jc w:val="both"/>
        <w:rPr>
          <w:rFonts w:asciiTheme="minorHAnsi" w:hAnsiTheme="minorHAnsi" w:cstheme="minorHAnsi"/>
          <w:sz w:val="20"/>
          <w:szCs w:val="20"/>
        </w:rPr>
      </w:pPr>
      <w:r w:rsidRPr="00FD5E03">
        <w:rPr>
          <w:rFonts w:asciiTheme="minorHAnsi" w:hAnsiTheme="minorHAnsi" w:cstheme="minorHAnsi"/>
          <w:sz w:val="20"/>
          <w:szCs w:val="20"/>
        </w:rPr>
        <w:t>Wykonawca</w:t>
      </w:r>
      <w:r w:rsidR="00A27FE1" w:rsidRPr="00FD5E03">
        <w:rPr>
          <w:rFonts w:asciiTheme="minorHAnsi" w:hAnsiTheme="minorHAnsi" w:cstheme="minorHAnsi"/>
          <w:sz w:val="20"/>
          <w:szCs w:val="20"/>
        </w:rPr>
        <w:t xml:space="preserve"> zapłaci </w:t>
      </w:r>
      <w:r w:rsidRPr="00FD5E03">
        <w:rPr>
          <w:rFonts w:asciiTheme="minorHAnsi" w:hAnsiTheme="minorHAnsi" w:cstheme="minorHAnsi"/>
          <w:sz w:val="20"/>
          <w:szCs w:val="20"/>
        </w:rPr>
        <w:t>Zamawiającemu</w:t>
      </w:r>
      <w:r w:rsidR="00A27FE1" w:rsidRPr="00FD5E03">
        <w:rPr>
          <w:rFonts w:asciiTheme="minorHAnsi" w:hAnsiTheme="minorHAnsi" w:cstheme="minorHAnsi"/>
          <w:sz w:val="20"/>
          <w:szCs w:val="20"/>
        </w:rPr>
        <w:t xml:space="preserve"> karę umowną w wysokości 5% ceny ofertowej brutto za odstąpienie przez </w:t>
      </w:r>
      <w:r w:rsidRPr="00FD5E03">
        <w:rPr>
          <w:rFonts w:asciiTheme="minorHAnsi" w:hAnsiTheme="minorHAnsi" w:cstheme="minorHAnsi"/>
          <w:sz w:val="20"/>
          <w:szCs w:val="20"/>
        </w:rPr>
        <w:t>Zamawiającego</w:t>
      </w:r>
      <w:r w:rsidR="00A27FE1" w:rsidRPr="00FD5E03">
        <w:rPr>
          <w:rFonts w:asciiTheme="minorHAnsi" w:hAnsiTheme="minorHAnsi" w:cstheme="minorHAnsi"/>
          <w:sz w:val="20"/>
          <w:szCs w:val="20"/>
        </w:rPr>
        <w:t xml:space="preserve"> od umowy z przyczyn leżących po stronie </w:t>
      </w:r>
      <w:r w:rsidRPr="00FD5E03">
        <w:rPr>
          <w:rFonts w:asciiTheme="minorHAnsi" w:hAnsiTheme="minorHAnsi" w:cstheme="minorHAnsi"/>
          <w:sz w:val="20"/>
          <w:szCs w:val="20"/>
        </w:rPr>
        <w:t>Wykonawcy</w:t>
      </w:r>
      <w:r w:rsidR="004E6F1E" w:rsidRPr="00FD5E03">
        <w:rPr>
          <w:rFonts w:asciiTheme="minorHAnsi" w:hAnsiTheme="minorHAnsi" w:cstheme="minorHAnsi"/>
          <w:sz w:val="20"/>
          <w:szCs w:val="20"/>
        </w:rPr>
        <w:t>;</w:t>
      </w:r>
    </w:p>
    <w:p w14:paraId="0C039CC9" w14:textId="77777777" w:rsidR="00034619" w:rsidRDefault="00075762" w:rsidP="00A930CF">
      <w:pPr>
        <w:pStyle w:val="Akapitzlist"/>
        <w:numPr>
          <w:ilvl w:val="1"/>
          <w:numId w:val="22"/>
        </w:numPr>
        <w:ind w:left="738" w:hanging="284"/>
        <w:jc w:val="both"/>
        <w:rPr>
          <w:rFonts w:asciiTheme="minorHAnsi" w:hAnsiTheme="minorHAnsi" w:cstheme="minorHAnsi"/>
          <w:sz w:val="20"/>
          <w:szCs w:val="20"/>
        </w:rPr>
      </w:pPr>
      <w:r w:rsidRPr="00034619">
        <w:rPr>
          <w:rFonts w:asciiTheme="minorHAnsi" w:hAnsiTheme="minorHAnsi" w:cstheme="minorHAnsi"/>
          <w:sz w:val="20"/>
          <w:szCs w:val="20"/>
        </w:rPr>
        <w:t xml:space="preserve">Kara umowna </w:t>
      </w:r>
      <w:r w:rsidR="008C7A50" w:rsidRPr="00034619">
        <w:rPr>
          <w:rFonts w:asciiTheme="minorHAnsi" w:hAnsiTheme="minorHAnsi" w:cstheme="minorHAnsi"/>
          <w:sz w:val="20"/>
          <w:szCs w:val="20"/>
        </w:rPr>
        <w:t xml:space="preserve">w wysokości 5% </w:t>
      </w:r>
      <w:r w:rsidRPr="00034619">
        <w:rPr>
          <w:rFonts w:asciiTheme="minorHAnsi" w:hAnsiTheme="minorHAnsi" w:cstheme="minorHAnsi"/>
          <w:sz w:val="20"/>
          <w:szCs w:val="20"/>
        </w:rPr>
        <w:t xml:space="preserve">obciąża także i </w:t>
      </w:r>
      <w:r w:rsidR="008E70E3" w:rsidRPr="00034619">
        <w:rPr>
          <w:rFonts w:asciiTheme="minorHAnsi" w:hAnsiTheme="minorHAnsi" w:cstheme="minorHAnsi"/>
          <w:sz w:val="20"/>
          <w:szCs w:val="20"/>
        </w:rPr>
        <w:t>Zamawiającego,</w:t>
      </w:r>
      <w:r w:rsidRPr="00034619">
        <w:rPr>
          <w:rFonts w:asciiTheme="minorHAnsi" w:hAnsiTheme="minorHAnsi" w:cstheme="minorHAnsi"/>
          <w:sz w:val="20"/>
          <w:szCs w:val="20"/>
        </w:rPr>
        <w:t xml:space="preserve"> gdy Wykonawca odstąpi od umowy z winy Zamawiającego. </w:t>
      </w:r>
      <w:bookmarkStart w:id="3" w:name="_Hlk176853474"/>
    </w:p>
    <w:p w14:paraId="0732341D" w14:textId="15918E0F" w:rsidR="009D29AA" w:rsidRPr="00034619" w:rsidRDefault="009D29AA" w:rsidP="00A930CF">
      <w:pPr>
        <w:pStyle w:val="Akapitzlist"/>
        <w:numPr>
          <w:ilvl w:val="1"/>
          <w:numId w:val="22"/>
        </w:numPr>
        <w:ind w:left="738" w:hanging="284"/>
        <w:jc w:val="both"/>
        <w:rPr>
          <w:rFonts w:asciiTheme="minorHAnsi" w:hAnsiTheme="minorHAnsi" w:cstheme="minorHAnsi"/>
          <w:sz w:val="20"/>
          <w:szCs w:val="20"/>
        </w:rPr>
      </w:pPr>
      <w:r w:rsidRPr="00034619">
        <w:rPr>
          <w:rFonts w:asciiTheme="minorHAnsi" w:hAnsiTheme="minorHAnsi" w:cstheme="minorHAnsi"/>
          <w:sz w:val="20"/>
          <w:szCs w:val="20"/>
        </w:rPr>
        <w:t xml:space="preserve">Wykonawca zapłaci Zamawiającemu karę umowną w wysokości 100 zł za każdy dzień zwłoki za nierealizowanie postanowień umowy określonych w §3 ust. </w:t>
      </w:r>
      <w:r w:rsidR="00AA1889" w:rsidRPr="00034619">
        <w:rPr>
          <w:rFonts w:asciiTheme="minorHAnsi" w:hAnsiTheme="minorHAnsi" w:cstheme="minorHAnsi"/>
          <w:sz w:val="20"/>
          <w:szCs w:val="20"/>
        </w:rPr>
        <w:t>2-4</w:t>
      </w:r>
      <w:r w:rsidRPr="00034619">
        <w:rPr>
          <w:rFonts w:asciiTheme="minorHAnsi" w:hAnsiTheme="minorHAnsi" w:cstheme="minorHAnsi"/>
          <w:sz w:val="20"/>
          <w:szCs w:val="20"/>
        </w:rPr>
        <w:t>.</w:t>
      </w:r>
      <w:bookmarkEnd w:id="3"/>
    </w:p>
    <w:p w14:paraId="46E33838" w14:textId="77777777" w:rsidR="009D29AA" w:rsidRDefault="00A27FE1" w:rsidP="00A930CF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D5E03">
        <w:rPr>
          <w:rFonts w:asciiTheme="minorHAnsi" w:hAnsiTheme="minorHAnsi" w:cstheme="minorHAnsi"/>
          <w:sz w:val="20"/>
          <w:szCs w:val="20"/>
        </w:rPr>
        <w:t xml:space="preserve">W kwestiach nie objętych karami umownymi oraz w sytuacji, gdy szkoda rzeczywista będzie wyższa niż kara umowna, </w:t>
      </w:r>
      <w:r w:rsidR="00C378A2" w:rsidRPr="00FD5E03">
        <w:rPr>
          <w:rFonts w:asciiTheme="minorHAnsi" w:hAnsiTheme="minorHAnsi" w:cstheme="minorHAnsi"/>
          <w:sz w:val="20"/>
          <w:szCs w:val="20"/>
        </w:rPr>
        <w:t>Zamawiający</w:t>
      </w:r>
      <w:r w:rsidRPr="00FD5E03">
        <w:rPr>
          <w:rFonts w:asciiTheme="minorHAnsi" w:hAnsiTheme="minorHAnsi" w:cstheme="minorHAnsi"/>
          <w:sz w:val="20"/>
          <w:szCs w:val="20"/>
        </w:rPr>
        <w:t xml:space="preserve"> będzie uprawniony do dochodzenia odszkodowania przewyższającego karę umowną.</w:t>
      </w:r>
    </w:p>
    <w:p w14:paraId="4E776E9A" w14:textId="77777777" w:rsidR="009D29AA" w:rsidRDefault="00A27FE1" w:rsidP="00A930CF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D29AA">
        <w:rPr>
          <w:rFonts w:asciiTheme="minorHAnsi" w:hAnsiTheme="minorHAnsi" w:cstheme="minorHAnsi"/>
          <w:sz w:val="20"/>
          <w:szCs w:val="20"/>
        </w:rPr>
        <w:t xml:space="preserve">Z tytułu opóźnienia płatności </w:t>
      </w:r>
      <w:r w:rsidR="00C378A2" w:rsidRPr="009D29AA">
        <w:rPr>
          <w:rFonts w:asciiTheme="minorHAnsi" w:hAnsiTheme="minorHAnsi" w:cstheme="minorHAnsi"/>
          <w:sz w:val="20"/>
          <w:szCs w:val="20"/>
        </w:rPr>
        <w:t>Wykonawca</w:t>
      </w:r>
      <w:r w:rsidRPr="009D29AA">
        <w:rPr>
          <w:rFonts w:asciiTheme="minorHAnsi" w:hAnsiTheme="minorHAnsi" w:cstheme="minorHAnsi"/>
          <w:sz w:val="20"/>
          <w:szCs w:val="20"/>
        </w:rPr>
        <w:t xml:space="preserve"> będzie mógł naliczyć </w:t>
      </w:r>
      <w:r w:rsidR="00C378A2" w:rsidRPr="009D29AA">
        <w:rPr>
          <w:rFonts w:asciiTheme="minorHAnsi" w:hAnsiTheme="minorHAnsi" w:cstheme="minorHAnsi"/>
          <w:sz w:val="20"/>
          <w:szCs w:val="20"/>
        </w:rPr>
        <w:t>Zamawiającemu</w:t>
      </w:r>
      <w:r w:rsidRPr="009D29AA">
        <w:rPr>
          <w:rFonts w:asciiTheme="minorHAnsi" w:hAnsiTheme="minorHAnsi" w:cstheme="minorHAnsi"/>
          <w:sz w:val="20"/>
          <w:szCs w:val="20"/>
        </w:rPr>
        <w:t xml:space="preserve"> odsetki ustawowe za każdy dzień zwłoki.</w:t>
      </w:r>
    </w:p>
    <w:p w14:paraId="3F5DDCFB" w14:textId="15C1EFF4" w:rsidR="00A27FE1" w:rsidRDefault="00A27FE1" w:rsidP="00A930CF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D29AA">
        <w:rPr>
          <w:rFonts w:asciiTheme="minorHAnsi" w:hAnsiTheme="minorHAnsi" w:cstheme="minorHAnsi"/>
          <w:sz w:val="20"/>
          <w:szCs w:val="20"/>
        </w:rPr>
        <w:t>W szczególnych przypadkach każda ze stron może odstąpić od naliczania kar lub odsetek stronie przeciwnej w celu polubownego załatwienia sprawy, jeżeli zaistnieją obiektywne, istotne okoliczności usprawiedliwiające niedochowanie warunków umowy.</w:t>
      </w:r>
    </w:p>
    <w:p w14:paraId="505065A8" w14:textId="77777777" w:rsidR="00034619" w:rsidRDefault="00034619" w:rsidP="00A930CF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34619">
        <w:rPr>
          <w:rFonts w:asciiTheme="minorHAnsi" w:hAnsiTheme="minorHAnsi" w:cstheme="minorHAnsi"/>
          <w:sz w:val="20"/>
          <w:szCs w:val="20"/>
        </w:rPr>
        <w:t xml:space="preserve">Zamawiającemu przysługuje prawo rozwiązania umowy w przypadku: </w:t>
      </w:r>
    </w:p>
    <w:p w14:paraId="74C0AB47" w14:textId="77777777" w:rsidR="00034619" w:rsidRDefault="00034619" w:rsidP="00A930CF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34619">
        <w:rPr>
          <w:rFonts w:asciiTheme="minorHAnsi" w:hAnsiTheme="minorHAnsi" w:cstheme="minorHAnsi"/>
          <w:sz w:val="20"/>
          <w:szCs w:val="20"/>
        </w:rPr>
        <w:t xml:space="preserve">zwłoki w przeprowadzeniu procedury reklamacyjnej, gdy kara umowna osiągnie 20% wartości brutto reklamowanej dostawy, lub </w:t>
      </w:r>
    </w:p>
    <w:p w14:paraId="37FC7859" w14:textId="378B50D0" w:rsidR="00034619" w:rsidRPr="00034619" w:rsidRDefault="00034619" w:rsidP="00A930CF">
      <w:pPr>
        <w:pStyle w:val="Akapitzlist"/>
        <w:numPr>
          <w:ilvl w:val="1"/>
          <w:numId w:val="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034619">
        <w:rPr>
          <w:rFonts w:asciiTheme="minorHAnsi" w:hAnsiTheme="minorHAnsi" w:cstheme="minorHAnsi"/>
          <w:sz w:val="20"/>
          <w:szCs w:val="20"/>
        </w:rPr>
        <w:t xml:space="preserve">upłynięcia dwukrotności terminu przewidzianego na dostawę, pomimo wezwania Wykonawcy przez Zamawiającego do realizacji dostawy. </w:t>
      </w:r>
    </w:p>
    <w:p w14:paraId="341327BC" w14:textId="713CCABF" w:rsidR="00FD5E03" w:rsidRDefault="00FD5E03" w:rsidP="00FD5E03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64B64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9D29AA">
        <w:rPr>
          <w:rFonts w:asciiTheme="minorHAnsi" w:hAnsiTheme="minorHAnsi" w:cstheme="minorHAnsi"/>
          <w:b/>
          <w:bCs/>
          <w:sz w:val="20"/>
          <w:szCs w:val="20"/>
        </w:rPr>
        <w:t>10</w:t>
      </w:r>
    </w:p>
    <w:p w14:paraId="5DE83255" w14:textId="77777777" w:rsidR="00FD5E03" w:rsidRPr="004C11FB" w:rsidRDefault="00FD5E03" w:rsidP="00FD5E03">
      <w:pPr>
        <w:jc w:val="center"/>
        <w:rPr>
          <w:rFonts w:asciiTheme="minorHAnsi" w:hAnsiTheme="minorHAnsi" w:cstheme="minorHAnsi"/>
          <w:b/>
          <w:bCs/>
          <w:sz w:val="4"/>
          <w:szCs w:val="10"/>
        </w:rPr>
      </w:pPr>
    </w:p>
    <w:p w14:paraId="7EB2FFFA" w14:textId="76A7FB2C" w:rsidR="00FD5E03" w:rsidRDefault="00FD5E03" w:rsidP="00A507E6">
      <w:pPr>
        <w:jc w:val="both"/>
        <w:rPr>
          <w:rFonts w:asciiTheme="minorHAnsi" w:hAnsiTheme="minorHAnsi" w:cstheme="minorHAnsi"/>
          <w:sz w:val="20"/>
          <w:szCs w:val="20"/>
        </w:rPr>
      </w:pPr>
      <w:r w:rsidRPr="001163BF">
        <w:rPr>
          <w:rFonts w:asciiTheme="minorHAnsi" w:hAnsiTheme="minorHAnsi" w:cstheme="minorHAnsi"/>
          <w:sz w:val="20"/>
          <w:szCs w:val="20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</w:t>
      </w:r>
      <w:r w:rsidR="00B51A99">
        <w:rPr>
          <w:rFonts w:asciiTheme="minorHAnsi" w:hAnsiTheme="minorHAnsi" w:cstheme="minorHAnsi"/>
          <w:sz w:val="20"/>
          <w:szCs w:val="20"/>
        </w:rPr>
        <w:br/>
      </w:r>
      <w:r w:rsidRPr="001163BF">
        <w:rPr>
          <w:rFonts w:asciiTheme="minorHAnsi" w:hAnsiTheme="minorHAnsi" w:cstheme="minorHAnsi"/>
          <w:sz w:val="20"/>
          <w:szCs w:val="20"/>
        </w:rPr>
        <w:t>30 dni od powzięcia wiadomości o tych okolicznościach.</w:t>
      </w:r>
    </w:p>
    <w:p w14:paraId="22A8BEAF" w14:textId="7AA1C0D0" w:rsidR="00FD5E03" w:rsidRDefault="00FD5E03" w:rsidP="00A507E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32B428" w14:textId="45FCCB1B" w:rsidR="00FD5E03" w:rsidRDefault="00FD5E03" w:rsidP="00FD5E03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64B64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9D29AA">
        <w:rPr>
          <w:rFonts w:asciiTheme="minorHAnsi" w:hAnsiTheme="minorHAnsi" w:cstheme="minorHAnsi"/>
          <w:b/>
          <w:bCs/>
          <w:sz w:val="20"/>
          <w:szCs w:val="20"/>
        </w:rPr>
        <w:t>11</w:t>
      </w:r>
    </w:p>
    <w:p w14:paraId="2A6ED6C9" w14:textId="77777777" w:rsidR="00FD5E03" w:rsidRPr="004C11FB" w:rsidRDefault="00FD5E03" w:rsidP="00A507E6">
      <w:pPr>
        <w:jc w:val="both"/>
        <w:rPr>
          <w:rFonts w:asciiTheme="minorHAnsi" w:hAnsiTheme="minorHAnsi" w:cstheme="minorHAnsi"/>
          <w:sz w:val="4"/>
          <w:szCs w:val="10"/>
        </w:rPr>
      </w:pPr>
    </w:p>
    <w:p w14:paraId="4F746259" w14:textId="77777777" w:rsidR="009D29AA" w:rsidRPr="00FD5E03" w:rsidRDefault="009D29AA" w:rsidP="009D29AA">
      <w:pPr>
        <w:jc w:val="both"/>
        <w:rPr>
          <w:rFonts w:asciiTheme="minorHAnsi" w:hAnsiTheme="minorHAnsi" w:cstheme="minorHAnsi"/>
          <w:bCs/>
          <w:sz w:val="20"/>
          <w:szCs w:val="22"/>
        </w:rPr>
      </w:pPr>
      <w:bookmarkStart w:id="4" w:name="_Hlk134529296"/>
      <w:r w:rsidRPr="00FD5E03">
        <w:rPr>
          <w:rFonts w:asciiTheme="minorHAnsi" w:hAnsiTheme="minorHAnsi" w:cstheme="minorHAnsi"/>
          <w:bCs/>
          <w:sz w:val="20"/>
          <w:szCs w:val="22"/>
        </w:rPr>
        <w:t>Zmiany umowy i klauzule waloryzacyjne:</w:t>
      </w:r>
    </w:p>
    <w:p w14:paraId="3EEDDCAE" w14:textId="77777777" w:rsidR="009D29AA" w:rsidRPr="00FD5E03" w:rsidRDefault="009D29AA" w:rsidP="00A930CF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 xml:space="preserve">Dopuszcza się również możliwość wprowadzenia zmian umowy, która została zawarta na okres powyżej </w:t>
      </w:r>
      <w:r w:rsidRPr="00FD5E03">
        <w:rPr>
          <w:rFonts w:asciiTheme="minorHAnsi" w:hAnsiTheme="minorHAnsi" w:cstheme="minorHAnsi"/>
          <w:bCs/>
          <w:sz w:val="20"/>
        </w:rPr>
        <w:br/>
        <w:t>6 miesięcy, dotyczących ceny Wykonawcy, poprzez jego waloryzację w sytuacji spełnienia niżej wymienionych wymagań:</w:t>
      </w:r>
    </w:p>
    <w:p w14:paraId="4637CBB6" w14:textId="77777777" w:rsidR="009D29AA" w:rsidRPr="00FD5E03" w:rsidRDefault="009D29AA" w:rsidP="00A930CF">
      <w:pPr>
        <w:pStyle w:val="Akapitzlist"/>
        <w:numPr>
          <w:ilvl w:val="0"/>
          <w:numId w:val="10"/>
        </w:numPr>
        <w:ind w:left="1068"/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>w przypadku istotnej zmiany ceny materiałów lub kosztów związanych z realizacją zamówienia, rozumianej jako wzrost odpowiednio cen lub kosztów, jak i ich obniżenie, względem ceny lub kosztu przyjętych w celu ustalenia ceny Wykonawcy zawartej w ofercie Wykonawcy oraz przy zachowaniu niżej określonych warunków i postanowień umowy określonych w ust. 2.</w:t>
      </w:r>
    </w:p>
    <w:p w14:paraId="658EF06A" w14:textId="77777777" w:rsidR="009D29AA" w:rsidRPr="00FD5E03" w:rsidRDefault="009D29AA" w:rsidP="00A930CF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 xml:space="preserve">W przypadku dokonywania waloryzacji ceny Wykonawcy cena Wykonawcy, będzie waloryzowana </w:t>
      </w:r>
      <w:r w:rsidRPr="00FD5E03">
        <w:rPr>
          <w:rFonts w:asciiTheme="minorHAnsi" w:hAnsiTheme="minorHAnsi" w:cstheme="minorHAnsi"/>
          <w:bCs/>
          <w:sz w:val="20"/>
        </w:rPr>
        <w:br/>
        <w:t>o aktualny o wskaźnik stanowiący różnicę odchylenia wskaźnika inflacji za ostatnie 4-ry kwartały od zakładanego 3%, przy łącznym spełnieniu następujących postanowień przy łącznym spełnieniu następujących postanowień:</w:t>
      </w:r>
    </w:p>
    <w:p w14:paraId="37A9F08B" w14:textId="7800A365" w:rsidR="009D29AA" w:rsidRPr="00FD5E03" w:rsidRDefault="009D29AA" w:rsidP="00A930CF">
      <w:pPr>
        <w:pStyle w:val="Akapitzlist"/>
        <w:numPr>
          <w:ilvl w:val="0"/>
          <w:numId w:val="12"/>
        </w:numPr>
        <w:ind w:left="1068"/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 xml:space="preserve">podwyższenie ceny Wykonawcy – nastąpi na wniosek Wykonawcy, złożony najwcześniej po upływie </w:t>
      </w:r>
      <w:r>
        <w:rPr>
          <w:rFonts w:asciiTheme="minorHAnsi" w:hAnsiTheme="minorHAnsi" w:cstheme="minorHAnsi"/>
          <w:bCs/>
          <w:sz w:val="20"/>
        </w:rPr>
        <w:br/>
      </w:r>
      <w:r w:rsidRPr="00FD5E03">
        <w:rPr>
          <w:rFonts w:asciiTheme="minorHAnsi" w:hAnsiTheme="minorHAnsi" w:cstheme="minorHAnsi"/>
          <w:bCs/>
          <w:sz w:val="20"/>
        </w:rPr>
        <w:t>6 miesięcy od dnia zawarcia umowy przez Strony oraz przy wzroście wskaźnika waloryzacji określonego powyżej, o co najmniej 3% za ostatnie 4 kwartały poprzedzające złożenie wniosku o waloryzację,</w:t>
      </w:r>
    </w:p>
    <w:p w14:paraId="0D7DDCC4" w14:textId="77777777" w:rsidR="009D29AA" w:rsidRPr="00FD5E03" w:rsidRDefault="009D29AA" w:rsidP="00A930CF">
      <w:pPr>
        <w:pStyle w:val="Akapitzlist"/>
        <w:numPr>
          <w:ilvl w:val="0"/>
          <w:numId w:val="12"/>
        </w:numPr>
        <w:ind w:left="1068"/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 xml:space="preserve">obniżenie ceny Wykonawcy – nastąpi w wyniku działań Zamawiającego, podjętych co najmniej po upływie każdych 6 miesięcy od zawarcia Umowy przez Strony oraz przy obniżeniu wskaźnika waloryzacji określonego powyżej, o co najmniej 3% za ostatnie 4 kwartały poprzedzające działania Zamawiającego </w:t>
      </w:r>
      <w:r w:rsidRPr="00FD5E03">
        <w:rPr>
          <w:rFonts w:asciiTheme="minorHAnsi" w:hAnsiTheme="minorHAnsi" w:cstheme="minorHAnsi"/>
          <w:bCs/>
          <w:sz w:val="20"/>
        </w:rPr>
        <w:lastRenderedPageBreak/>
        <w:t>o waloryzację, z uwzględnieniem, iż waloryzacja będzie obliczana na podstawie średniej wskaźników określonych według Wskaźnika waloryzacji określonego powyżej, za ostatnie 4 kwartały poprzedzające złożenie wniosku o waloryzację / działań Zamawiającego, z uwzględnieniem, iż pierwsza (i każda kolejna) waloryzacja dokonana:</w:t>
      </w:r>
    </w:p>
    <w:p w14:paraId="308AFDA2" w14:textId="77777777" w:rsidR="009D29AA" w:rsidRPr="00FD5E03" w:rsidRDefault="009D29AA" w:rsidP="00A930CF">
      <w:pPr>
        <w:pStyle w:val="Akapitzlist"/>
        <w:numPr>
          <w:ilvl w:val="0"/>
          <w:numId w:val="13"/>
        </w:numPr>
        <w:ind w:left="1776"/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>na wniosek Wykonawcy – nastąpi tylko i wyłącznie w przypadku, gdy Wykonawca na dzień złożenia wniosku o waloryzację realizuje przedmiot umowy,</w:t>
      </w:r>
    </w:p>
    <w:p w14:paraId="5F30ECB1" w14:textId="77777777" w:rsidR="009D29AA" w:rsidRPr="00FD5E03" w:rsidRDefault="009D29AA" w:rsidP="00A930CF">
      <w:pPr>
        <w:pStyle w:val="Akapitzlist"/>
        <w:numPr>
          <w:ilvl w:val="0"/>
          <w:numId w:val="13"/>
        </w:numPr>
        <w:ind w:left="1776"/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>w wyniku działań Zamawiającego – nastąpi bez względu na fakt czy Wykonawca na dzień podjęcia działań Zamawiającego realizuje przedmiot umowy czy dopuszcza się opóźnienia/ zwłoki.</w:t>
      </w:r>
    </w:p>
    <w:p w14:paraId="72F52F05" w14:textId="77777777" w:rsidR="009D29AA" w:rsidRPr="00FD5E03" w:rsidRDefault="009D29AA" w:rsidP="00A930CF">
      <w:pPr>
        <w:pStyle w:val="Akapitzlist"/>
        <w:numPr>
          <w:ilvl w:val="0"/>
          <w:numId w:val="12"/>
        </w:numPr>
        <w:ind w:left="1068"/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 xml:space="preserve">maksymalna wartość zmiany ceny Wykonawcy, jaką dopuszcza Zamawiający w efekcie zastosowania postanowień o zasadach wprowadzania zmian wysokości ceny w wyniku waloryzacji, o której mowa </w:t>
      </w:r>
      <w:r>
        <w:rPr>
          <w:rFonts w:asciiTheme="minorHAnsi" w:hAnsiTheme="minorHAnsi" w:cstheme="minorHAnsi"/>
          <w:bCs/>
          <w:sz w:val="20"/>
        </w:rPr>
        <w:br/>
      </w:r>
      <w:r w:rsidRPr="00FD5E03">
        <w:rPr>
          <w:rFonts w:asciiTheme="minorHAnsi" w:hAnsiTheme="minorHAnsi" w:cstheme="minorHAnsi"/>
          <w:bCs/>
          <w:sz w:val="20"/>
        </w:rPr>
        <w:t xml:space="preserve">w ust. 3, wynosi 1% ceny Wykonawcy określonego w ofercie Wykonawcy. </w:t>
      </w:r>
    </w:p>
    <w:p w14:paraId="4319C229" w14:textId="77777777" w:rsidR="009D29AA" w:rsidRPr="00FD5E03" w:rsidRDefault="009D29AA" w:rsidP="00A930CF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>W przypadku, gdy w ocenie Wykonawcy zaistnieją okoliczności uzasadniające zmianę umowy, będzie on zobowiązany do przekazania Zamawiającemu pisemnego wniosku dotyczącego zmiany umowy wraz z opisem zdarzenia lub okoliczności stanowiących podstawę do żądania takiej zmiany.</w:t>
      </w:r>
    </w:p>
    <w:p w14:paraId="4E3A75BC" w14:textId="77777777" w:rsidR="009D29AA" w:rsidRPr="00FD5E03" w:rsidRDefault="009D29AA" w:rsidP="00A930CF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>Wniosek, o którym mowa w ust. 3, powinien zostać przekazany niezwłocznie, jednakże nie później niż w terminie 14 dni od dnia, w którym Wykonawca dowiedział się o danym zdarzeniu lub okolicznościach.</w:t>
      </w:r>
    </w:p>
    <w:p w14:paraId="33C39B25" w14:textId="77777777" w:rsidR="009D29AA" w:rsidRPr="002B69D2" w:rsidRDefault="009D29AA" w:rsidP="00A930CF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bCs/>
          <w:sz w:val="20"/>
        </w:rPr>
      </w:pPr>
      <w:r w:rsidRPr="00FD5E03">
        <w:rPr>
          <w:rFonts w:asciiTheme="minorHAnsi" w:hAnsiTheme="minorHAnsi" w:cstheme="minorHAnsi"/>
          <w:bCs/>
          <w:sz w:val="20"/>
        </w:rPr>
        <w:t xml:space="preserve">W terminie 14 dni od dnia otrzymania żądania zmiany, Zamawiający powiadomi Wykonawcę </w:t>
      </w:r>
      <w:r w:rsidRPr="00FD5E03">
        <w:rPr>
          <w:rFonts w:asciiTheme="minorHAnsi" w:hAnsiTheme="minorHAnsi" w:cstheme="minorHAnsi"/>
          <w:bCs/>
          <w:sz w:val="20"/>
        </w:rPr>
        <w:br/>
        <w:t>o akceptacji żądania zmiany umowy i terminie podpisania aneksu do umowy lub odpowiednio o braku akceptacji zmiany wraz z uzasadnieniem. Zmiana umowy wejdzie w życie z pierwszym dniem miesiąca następującego po miesiącu, w którym minie termin wskazany w zdaniu poprzedzającym.</w:t>
      </w:r>
    </w:p>
    <w:p w14:paraId="3A043B3C" w14:textId="200F8C6E" w:rsidR="00164B64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sym w:font="Arial Narrow" w:char="00A7"/>
      </w:r>
      <w:bookmarkEnd w:id="4"/>
      <w:r w:rsidR="009D29AA">
        <w:rPr>
          <w:rFonts w:asciiTheme="minorHAnsi" w:hAnsiTheme="minorHAnsi" w:cstheme="minorHAnsi"/>
          <w:b/>
          <w:bCs/>
          <w:sz w:val="20"/>
          <w:szCs w:val="20"/>
        </w:rPr>
        <w:t>12</w:t>
      </w:r>
    </w:p>
    <w:p w14:paraId="65550AA6" w14:textId="77777777" w:rsidR="00FD5E03" w:rsidRPr="004C11FB" w:rsidRDefault="00FD5E03" w:rsidP="00A507E6">
      <w:pPr>
        <w:jc w:val="center"/>
        <w:rPr>
          <w:rFonts w:asciiTheme="minorHAnsi" w:hAnsiTheme="minorHAnsi" w:cstheme="minorHAnsi"/>
          <w:b/>
          <w:bCs/>
          <w:sz w:val="4"/>
          <w:szCs w:val="10"/>
        </w:rPr>
      </w:pPr>
    </w:p>
    <w:p w14:paraId="31B717A7" w14:textId="77777777" w:rsidR="00FD5E03" w:rsidRDefault="00164B64" w:rsidP="00A930CF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0"/>
          <w:szCs w:val="20"/>
        </w:rPr>
      </w:pPr>
      <w:r w:rsidRPr="00FD5E03">
        <w:rPr>
          <w:rFonts w:asciiTheme="minorHAnsi" w:hAnsiTheme="minorHAnsi" w:cstheme="minorHAnsi"/>
          <w:sz w:val="20"/>
          <w:szCs w:val="20"/>
        </w:rPr>
        <w:t>Zmiana postanowie</w:t>
      </w:r>
      <w:r w:rsidRPr="00FD5E03">
        <w:rPr>
          <w:rFonts w:asciiTheme="minorHAnsi" w:hAnsiTheme="minorHAnsi" w:cstheme="minorHAnsi" w:hint="eastAsia"/>
          <w:sz w:val="20"/>
          <w:szCs w:val="20"/>
        </w:rPr>
        <w:t>ń</w:t>
      </w:r>
      <w:r w:rsidRPr="00FD5E03">
        <w:rPr>
          <w:rFonts w:asciiTheme="minorHAnsi" w:hAnsiTheme="minorHAnsi" w:cstheme="minorHAnsi"/>
          <w:sz w:val="20"/>
          <w:szCs w:val="20"/>
        </w:rPr>
        <w:t xml:space="preserve"> niniejszej Umowy wymaga formy pisemnej, pod rygorem niewa</w:t>
      </w:r>
      <w:r w:rsidRPr="00FD5E03">
        <w:rPr>
          <w:rFonts w:asciiTheme="minorHAnsi" w:hAnsiTheme="minorHAnsi" w:cstheme="minorHAnsi" w:hint="eastAsia"/>
          <w:sz w:val="20"/>
          <w:szCs w:val="20"/>
        </w:rPr>
        <w:t>ż</w:t>
      </w:r>
      <w:r w:rsidRPr="00FD5E03">
        <w:rPr>
          <w:rFonts w:asciiTheme="minorHAnsi" w:hAnsiTheme="minorHAnsi" w:cstheme="minorHAnsi"/>
          <w:sz w:val="20"/>
          <w:szCs w:val="20"/>
        </w:rPr>
        <w:t>no</w:t>
      </w:r>
      <w:r w:rsidRPr="00FD5E03">
        <w:rPr>
          <w:rFonts w:asciiTheme="minorHAnsi" w:hAnsiTheme="minorHAnsi" w:cstheme="minorHAnsi" w:hint="eastAsia"/>
          <w:sz w:val="20"/>
          <w:szCs w:val="20"/>
        </w:rPr>
        <w:t>ś</w:t>
      </w:r>
      <w:r w:rsidRPr="00FD5E03">
        <w:rPr>
          <w:rFonts w:asciiTheme="minorHAnsi" w:hAnsiTheme="minorHAnsi" w:cstheme="minorHAnsi"/>
          <w:sz w:val="20"/>
          <w:szCs w:val="20"/>
        </w:rPr>
        <w:t>ci.</w:t>
      </w:r>
    </w:p>
    <w:p w14:paraId="3F8D499F" w14:textId="691DA7B1" w:rsidR="00164B64" w:rsidRPr="00FD5E03" w:rsidRDefault="00164B64" w:rsidP="00A930CF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D5E03">
        <w:rPr>
          <w:rFonts w:asciiTheme="minorHAnsi" w:hAnsiTheme="minorHAnsi" w:cstheme="minorHAnsi"/>
          <w:sz w:val="20"/>
          <w:szCs w:val="20"/>
        </w:rPr>
        <w:t>Zamawiaj</w:t>
      </w:r>
      <w:r w:rsidRPr="00FD5E03">
        <w:rPr>
          <w:rFonts w:asciiTheme="minorHAnsi" w:hAnsiTheme="minorHAnsi" w:cstheme="minorHAnsi" w:hint="eastAsia"/>
          <w:sz w:val="20"/>
          <w:szCs w:val="20"/>
        </w:rPr>
        <w:t>ą</w:t>
      </w:r>
      <w:r w:rsidRPr="00FD5E03">
        <w:rPr>
          <w:rFonts w:asciiTheme="minorHAnsi" w:hAnsiTheme="minorHAnsi" w:cstheme="minorHAnsi"/>
          <w:sz w:val="20"/>
          <w:szCs w:val="20"/>
        </w:rPr>
        <w:t xml:space="preserve">cy zgodnie z art. 454 </w:t>
      </w:r>
      <w:r w:rsidRPr="00FD5E03">
        <w:rPr>
          <w:rFonts w:asciiTheme="minorHAnsi" w:hAnsiTheme="minorHAnsi" w:cstheme="minorHAnsi" w:hint="eastAsia"/>
          <w:sz w:val="20"/>
          <w:szCs w:val="20"/>
        </w:rPr>
        <w:t>–</w:t>
      </w:r>
      <w:r w:rsidRPr="00FD5E03">
        <w:rPr>
          <w:rFonts w:asciiTheme="minorHAnsi" w:hAnsiTheme="minorHAnsi" w:cstheme="minorHAnsi"/>
          <w:sz w:val="20"/>
          <w:szCs w:val="20"/>
        </w:rPr>
        <w:t xml:space="preserve"> 456 ustawy Pzp przewiduje zmiany postanowie</w:t>
      </w:r>
      <w:r w:rsidRPr="00FD5E03">
        <w:rPr>
          <w:rFonts w:asciiTheme="minorHAnsi" w:hAnsiTheme="minorHAnsi" w:cstheme="minorHAnsi" w:hint="eastAsia"/>
          <w:sz w:val="20"/>
          <w:szCs w:val="20"/>
        </w:rPr>
        <w:t>ń</w:t>
      </w:r>
      <w:r w:rsidRPr="00FD5E03">
        <w:rPr>
          <w:rFonts w:asciiTheme="minorHAnsi" w:hAnsiTheme="minorHAnsi" w:cstheme="minorHAnsi"/>
          <w:sz w:val="20"/>
          <w:szCs w:val="20"/>
        </w:rPr>
        <w:t xml:space="preserve"> niniejszej Umowy w stosunku do tre</w:t>
      </w:r>
      <w:r w:rsidRPr="00FD5E03">
        <w:rPr>
          <w:rFonts w:asciiTheme="minorHAnsi" w:hAnsiTheme="minorHAnsi" w:cstheme="minorHAnsi" w:hint="eastAsia"/>
          <w:sz w:val="20"/>
          <w:szCs w:val="20"/>
        </w:rPr>
        <w:t>ś</w:t>
      </w:r>
      <w:r w:rsidRPr="00FD5E03">
        <w:rPr>
          <w:rFonts w:asciiTheme="minorHAnsi" w:hAnsiTheme="minorHAnsi" w:cstheme="minorHAnsi"/>
          <w:sz w:val="20"/>
          <w:szCs w:val="20"/>
        </w:rPr>
        <w:t>ci oferty, na podstawie kt</w:t>
      </w:r>
      <w:r w:rsidRPr="00FD5E03">
        <w:rPr>
          <w:rFonts w:asciiTheme="minorHAnsi" w:hAnsiTheme="minorHAnsi" w:cstheme="minorHAnsi" w:hint="eastAsia"/>
          <w:sz w:val="20"/>
          <w:szCs w:val="20"/>
        </w:rPr>
        <w:t>ó</w:t>
      </w:r>
      <w:r w:rsidRPr="00FD5E03">
        <w:rPr>
          <w:rFonts w:asciiTheme="minorHAnsi" w:hAnsiTheme="minorHAnsi" w:cstheme="minorHAnsi"/>
          <w:sz w:val="20"/>
          <w:szCs w:val="20"/>
        </w:rPr>
        <w:t>rej dokonano wyboru Wykonawcy w poni</w:t>
      </w:r>
      <w:r w:rsidRPr="00FD5E03">
        <w:rPr>
          <w:rFonts w:asciiTheme="minorHAnsi" w:hAnsiTheme="minorHAnsi" w:cstheme="minorHAnsi" w:hint="eastAsia"/>
          <w:sz w:val="20"/>
          <w:szCs w:val="20"/>
        </w:rPr>
        <w:t>ż</w:t>
      </w:r>
      <w:r w:rsidRPr="00FD5E03">
        <w:rPr>
          <w:rFonts w:asciiTheme="minorHAnsi" w:hAnsiTheme="minorHAnsi" w:cstheme="minorHAnsi"/>
          <w:sz w:val="20"/>
          <w:szCs w:val="20"/>
        </w:rPr>
        <w:t>szym zakresie:</w:t>
      </w:r>
    </w:p>
    <w:p w14:paraId="2723B210" w14:textId="0F8B13E8" w:rsidR="002E40CB" w:rsidRDefault="00164B64" w:rsidP="00A930CF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t xml:space="preserve">zwiększenie poszczególnych ilości asortymentu, będącego przedmiotem umowy w ramach </w:t>
      </w:r>
      <w:r w:rsidR="009D29AA">
        <w:rPr>
          <w:rFonts w:asciiTheme="minorHAnsi" w:hAnsiTheme="minorHAnsi" w:cstheme="minorHAnsi"/>
          <w:sz w:val="20"/>
          <w:szCs w:val="20"/>
        </w:rPr>
        <w:br/>
      </w:r>
      <w:r w:rsidRPr="002E40CB">
        <w:rPr>
          <w:rFonts w:asciiTheme="minorHAnsi" w:hAnsiTheme="minorHAnsi" w:cstheme="minorHAnsi"/>
          <w:sz w:val="20"/>
          <w:szCs w:val="20"/>
        </w:rPr>
        <w:t xml:space="preserve">i wyszczególnionych w Załączniku nr 1 do niniejszej Umowy, bez konieczności zmiany wartości przedmiotu umowy, określonej w § </w:t>
      </w:r>
      <w:r w:rsidR="002E40CB">
        <w:rPr>
          <w:rFonts w:asciiTheme="minorHAnsi" w:hAnsiTheme="minorHAnsi" w:cstheme="minorHAnsi"/>
          <w:sz w:val="20"/>
          <w:szCs w:val="20"/>
        </w:rPr>
        <w:t>6</w:t>
      </w:r>
      <w:r w:rsidRPr="002E40CB">
        <w:rPr>
          <w:rFonts w:asciiTheme="minorHAnsi" w:hAnsiTheme="minorHAnsi" w:cstheme="minorHAnsi"/>
          <w:sz w:val="20"/>
          <w:szCs w:val="20"/>
        </w:rPr>
        <w:t xml:space="preserve"> ust. 1 niniejszej Umowy, wynikających od zwiększonych potrzeb Zamawiającego i uzależnionych od konieczności ich zastosowania w danym czasie;</w:t>
      </w:r>
    </w:p>
    <w:p w14:paraId="633AAD52" w14:textId="65876ABE" w:rsidR="002E40CB" w:rsidRDefault="00164B64" w:rsidP="00A930CF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t xml:space="preserve">zmiany ceny jednostkowej brutto poszczególnego asortymentu, będącego przedmiotem umowy </w:t>
      </w:r>
      <w:r w:rsidR="009D29AA">
        <w:rPr>
          <w:rFonts w:asciiTheme="minorHAnsi" w:hAnsiTheme="minorHAnsi" w:cstheme="minorHAnsi"/>
          <w:sz w:val="20"/>
          <w:szCs w:val="20"/>
        </w:rPr>
        <w:br/>
      </w:r>
      <w:r w:rsidRPr="002E40CB">
        <w:rPr>
          <w:rFonts w:asciiTheme="minorHAnsi" w:hAnsiTheme="minorHAnsi" w:cstheme="minorHAnsi"/>
          <w:sz w:val="20"/>
          <w:szCs w:val="20"/>
        </w:rPr>
        <w:t>i wyszczególnionego w Załączniku nr 1 do niniejszej Umowy, w przypadku wprowadzenia innej stawki podatku VAT, dokonanej w oparciu o zmianę przepisów prawa powszechnie obowiązującego,</w:t>
      </w:r>
    </w:p>
    <w:p w14:paraId="7C7AED77" w14:textId="77777777" w:rsidR="002E40CB" w:rsidRDefault="00164B64" w:rsidP="00A930CF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t>zmiana nazwy własnej danego asortymentu przedmiotu umowy o ile zmiana ta została dokonana przez producenta i potwierdzona stosownym dokumentem – zmiana ta może być związana np.: z ulepszeniem składu jakościowego lub być podyktowana zmianą procesu technologicznego, produkcji pod warunkiem, że zmiana ta nie będzie powodowała pogorszenia jakościowego, a asortyment nadal będzie spełniał wszelkie wymagania lecznicze, wymagania prawne i jakościowe określone przez Zamawiającego;</w:t>
      </w:r>
    </w:p>
    <w:p w14:paraId="3CE94BC0" w14:textId="32B8FEEC" w:rsidR="002E40CB" w:rsidRDefault="005F4E06" w:rsidP="00A930CF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t>wydłużenia terminu realizacji Umowy, o którym mowa w § 1</w:t>
      </w:r>
      <w:r w:rsidR="003060A4">
        <w:rPr>
          <w:rFonts w:asciiTheme="minorHAnsi" w:hAnsiTheme="minorHAnsi" w:cstheme="minorHAnsi"/>
          <w:sz w:val="20"/>
          <w:szCs w:val="20"/>
        </w:rPr>
        <w:t>4</w:t>
      </w:r>
      <w:bookmarkStart w:id="5" w:name="_GoBack"/>
      <w:bookmarkEnd w:id="5"/>
      <w:r w:rsidRPr="002E40CB">
        <w:rPr>
          <w:rFonts w:asciiTheme="minorHAnsi" w:hAnsiTheme="minorHAnsi" w:cstheme="minorHAnsi"/>
          <w:sz w:val="20"/>
          <w:szCs w:val="20"/>
        </w:rPr>
        <w:t xml:space="preserve"> niniejszej Umowy, z chwilą niewykorzystania przez Zamawiającego wartości umowy, o której mowa w § </w:t>
      </w:r>
      <w:r w:rsidR="00BD1670">
        <w:rPr>
          <w:rFonts w:asciiTheme="minorHAnsi" w:hAnsiTheme="minorHAnsi" w:cstheme="minorHAnsi"/>
          <w:sz w:val="20"/>
          <w:szCs w:val="20"/>
        </w:rPr>
        <w:t>6</w:t>
      </w:r>
      <w:r w:rsidRPr="002E40CB">
        <w:rPr>
          <w:rFonts w:asciiTheme="minorHAnsi" w:hAnsiTheme="minorHAnsi" w:cstheme="minorHAnsi"/>
          <w:sz w:val="20"/>
          <w:szCs w:val="20"/>
        </w:rPr>
        <w:t xml:space="preserve"> ust. 1 niniejszej Umowy;</w:t>
      </w:r>
    </w:p>
    <w:p w14:paraId="31B8A260" w14:textId="77777777" w:rsidR="002E40CB" w:rsidRDefault="005F4E06" w:rsidP="00A930CF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t xml:space="preserve">zamiany poszczególnego asortymentu, będącego przedmiotem umowy i wyszczególnionego </w:t>
      </w:r>
      <w:r w:rsidR="002E40CB">
        <w:rPr>
          <w:rFonts w:asciiTheme="minorHAnsi" w:hAnsiTheme="minorHAnsi" w:cstheme="minorHAnsi"/>
          <w:sz w:val="20"/>
          <w:szCs w:val="20"/>
        </w:rPr>
        <w:br/>
      </w:r>
      <w:r w:rsidRPr="002E40CB">
        <w:rPr>
          <w:rFonts w:asciiTheme="minorHAnsi" w:hAnsiTheme="minorHAnsi" w:cstheme="minorHAnsi"/>
          <w:sz w:val="20"/>
          <w:szCs w:val="20"/>
        </w:rPr>
        <w:t xml:space="preserve">w Załączniku nr 1 do niniejszej Umowy, z chwilą zaprzestania lub wstrzymania jego produkcji o czym Wykonawca nie mógł wiedzieć z chwilą zawarcia niniejszej Umowy, na tzw. „zamiennik” pod warunkiem, że spełni on wszystkie wymogi Zamawiającego w tym również cenę jednostkową netto i brutto; </w:t>
      </w:r>
      <w:r w:rsidR="002E40CB">
        <w:rPr>
          <w:rFonts w:asciiTheme="minorHAnsi" w:hAnsiTheme="minorHAnsi" w:cstheme="minorHAnsi"/>
          <w:sz w:val="20"/>
          <w:szCs w:val="20"/>
        </w:rPr>
        <w:br/>
      </w:r>
      <w:r w:rsidRPr="002E40CB">
        <w:rPr>
          <w:rFonts w:asciiTheme="minorHAnsi" w:hAnsiTheme="minorHAnsi" w:cstheme="minorHAnsi"/>
          <w:sz w:val="20"/>
          <w:szCs w:val="20"/>
        </w:rPr>
        <w:t xml:space="preserve">W przypadku zaprzestania produkcji lub braku asortymentu na rynku polskim Wykonawca zobowiązany jest niezwłocznie przedstawić dokument potwierdzający ten fakt od Producenta i powiadomić o tym fakcie Zamawiającego. Jednocześnie Wykonawca zobowiązany jest dostarczyć tzw. „zamiennik” danego produktu, po wcześniejszym uzgodnieniu z Kierownikiem </w:t>
      </w:r>
      <w:r w:rsidR="007E0594" w:rsidRPr="002E40CB">
        <w:rPr>
          <w:rFonts w:asciiTheme="minorHAnsi" w:hAnsiTheme="minorHAnsi" w:cstheme="minorHAnsi"/>
          <w:sz w:val="20"/>
          <w:szCs w:val="20"/>
        </w:rPr>
        <w:t>Sekcji Zaopatrzenia i</w:t>
      </w:r>
      <w:r w:rsidRPr="002E40CB">
        <w:rPr>
          <w:rFonts w:asciiTheme="minorHAnsi" w:hAnsiTheme="minorHAnsi" w:cstheme="minorHAnsi"/>
          <w:sz w:val="20"/>
          <w:szCs w:val="20"/>
        </w:rPr>
        <w:t xml:space="preserve"> Zamówień Publicznych. Cena zamiennika nie może być wyższa od ceny produktu podanego w Załączniku nr 1 do niniejszej Umowy,</w:t>
      </w:r>
    </w:p>
    <w:p w14:paraId="5CDCFB26" w14:textId="77777777" w:rsidR="002E40CB" w:rsidRDefault="005F4E06" w:rsidP="00A930CF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lastRenderedPageBreak/>
        <w:t>zmiany postanowień umowy stanowiących następstwo zaistnienia okoliczności o charakterze siły wyższej. Pod pojęciem „siły wyższej” rozumie się wszelkie zdarzenia o charakterze nadzwyczajnym, niemożliwe do przewidzenia i zapobieżenia, a w szczególności katastrofalne działanie sił przyrody, wojny, mobilizacje, zamkniecie granic, strajki;</w:t>
      </w:r>
    </w:p>
    <w:p w14:paraId="609FED42" w14:textId="77777777" w:rsidR="002E40CB" w:rsidRDefault="005F4E06" w:rsidP="00A930CF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t xml:space="preserve">zmiany danych którejkolwiek ze Stron Umowy (np.: zmiana siedziby, adresu i nazwy podmiotu świadczącego przedmiotową dostawę) związana z wewnętrzną reorganizacją w ramach prowadzonej działalności lub zmiana wynikająca z przekształcenia podmiotowego po stronie którejkolwiek ze Stron Umowy, </w:t>
      </w:r>
    </w:p>
    <w:p w14:paraId="28ED9218" w14:textId="3398F2C0" w:rsidR="005F4E06" w:rsidRPr="002E40CB" w:rsidRDefault="005F4E06" w:rsidP="00A930CF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t xml:space="preserve">wprowadzenie nowego asortymentu o wyższych parametrach lub rozszerzonym zakresie w tej samej cenie lub niższej, jeżeli Wykonawca i Zamawiający zgodnie potwierdzą, że nowy asortyment jest zgodny z wymaganiami Zamawiającego; Zamawiający może odmówić wprowadzenia zmiany do Umowy, </w:t>
      </w:r>
      <w:r w:rsidR="002E40CB">
        <w:rPr>
          <w:rFonts w:asciiTheme="minorHAnsi" w:hAnsiTheme="minorHAnsi" w:cstheme="minorHAnsi"/>
          <w:sz w:val="20"/>
          <w:szCs w:val="20"/>
        </w:rPr>
        <w:br/>
      </w:r>
      <w:r w:rsidRPr="002E40CB">
        <w:rPr>
          <w:rFonts w:asciiTheme="minorHAnsi" w:hAnsiTheme="minorHAnsi" w:cstheme="minorHAnsi"/>
          <w:sz w:val="20"/>
          <w:szCs w:val="20"/>
        </w:rPr>
        <w:t>o której mowa w zdaniu pierwszym, jeżeli Zamawiający uzna i uzasadni na piśmie, że taka zmiana nie leży w jego interesie lub nie gwarantuje otrzymania asortymentu zgodnego z jego oczekiwaniami.</w:t>
      </w:r>
    </w:p>
    <w:p w14:paraId="37C217C7" w14:textId="77777777" w:rsidR="002E40CB" w:rsidRDefault="007E0594" w:rsidP="00A930CF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t>Zmiana, o których mowa w ust. 2 pkt 5) może być dokonana na pisemny wniosek Wykonawcy w formie, o której mowa w ust. 1.</w:t>
      </w:r>
    </w:p>
    <w:p w14:paraId="3AB08B6B" w14:textId="2D37BFB2" w:rsidR="00C36093" w:rsidRPr="002E40CB" w:rsidRDefault="007E0594" w:rsidP="00A930CF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E40CB">
        <w:rPr>
          <w:rFonts w:asciiTheme="minorHAnsi" w:hAnsiTheme="minorHAnsi" w:cstheme="minorHAnsi"/>
          <w:sz w:val="20"/>
          <w:szCs w:val="20"/>
        </w:rPr>
        <w:t>Wniosek, o którym mowa w ust. 5 winien być opatrzony pismem od producenta poszczególnego asortymentu, będącego przedmiotem umowy informującym o zaistnieniu sytuacji.</w:t>
      </w:r>
    </w:p>
    <w:p w14:paraId="21E15520" w14:textId="66D35BB3" w:rsidR="00A27FE1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sym w:font="Arial Narrow" w:char="00A7"/>
      </w:r>
      <w:r w:rsidRPr="001163BF">
        <w:rPr>
          <w:rFonts w:asciiTheme="minorHAnsi" w:hAnsiTheme="minorHAnsi" w:cstheme="minorHAnsi"/>
          <w:b/>
          <w:bCs/>
          <w:sz w:val="20"/>
          <w:szCs w:val="20"/>
        </w:rPr>
        <w:t xml:space="preserve"> 1</w:t>
      </w:r>
      <w:r w:rsidR="009D29AA">
        <w:rPr>
          <w:rFonts w:asciiTheme="minorHAnsi" w:hAnsiTheme="minorHAnsi" w:cstheme="minorHAnsi"/>
          <w:b/>
          <w:bCs/>
          <w:sz w:val="20"/>
          <w:szCs w:val="20"/>
        </w:rPr>
        <w:t>3</w:t>
      </w:r>
    </w:p>
    <w:p w14:paraId="61C27381" w14:textId="77777777" w:rsidR="002E40CB" w:rsidRPr="004C11FB" w:rsidRDefault="002E40CB" w:rsidP="00A507E6">
      <w:pPr>
        <w:jc w:val="center"/>
        <w:rPr>
          <w:rFonts w:asciiTheme="minorHAnsi" w:hAnsiTheme="minorHAnsi" w:cstheme="minorHAnsi"/>
          <w:b/>
          <w:bCs/>
          <w:sz w:val="4"/>
          <w:szCs w:val="20"/>
        </w:rPr>
      </w:pPr>
    </w:p>
    <w:p w14:paraId="2F0AF7A3" w14:textId="77777777" w:rsidR="009D29AA" w:rsidRPr="00D67E6D" w:rsidRDefault="009D29AA" w:rsidP="009D29AA">
      <w:pPr>
        <w:jc w:val="both"/>
        <w:rPr>
          <w:rFonts w:ascii="Calibri" w:hAnsi="Calibri"/>
          <w:sz w:val="20"/>
          <w:szCs w:val="20"/>
        </w:rPr>
      </w:pPr>
      <w:r w:rsidRPr="00D67E6D">
        <w:rPr>
          <w:rFonts w:ascii="Calibri" w:hAnsi="Calibri"/>
          <w:sz w:val="20"/>
          <w:szCs w:val="20"/>
        </w:rPr>
        <w:t>Spory wynikłe na tle realizacji umowy będą rozpatrzone przede wszystkim w trybie ugodowym, a jeśli nie dojdzie</w:t>
      </w:r>
    </w:p>
    <w:p w14:paraId="52CB01E7" w14:textId="77777777" w:rsidR="009D29AA" w:rsidRDefault="009D29AA" w:rsidP="009D29AA">
      <w:pPr>
        <w:jc w:val="both"/>
        <w:rPr>
          <w:rFonts w:ascii="Calibri" w:hAnsi="Calibri"/>
          <w:sz w:val="20"/>
          <w:szCs w:val="20"/>
        </w:rPr>
      </w:pPr>
      <w:r w:rsidRPr="00D67E6D">
        <w:rPr>
          <w:rFonts w:ascii="Calibri" w:hAnsi="Calibri"/>
          <w:sz w:val="20"/>
          <w:szCs w:val="20"/>
        </w:rPr>
        <w:t>do ugody, spory będą rozpatrywane przez właściwy sąd ze względu na siedzibę Zamawiającego.</w:t>
      </w:r>
    </w:p>
    <w:p w14:paraId="6B822523" w14:textId="77777777" w:rsidR="00A27FE1" w:rsidRPr="001163BF" w:rsidRDefault="00A27FE1" w:rsidP="00A507E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2C38F1" w14:textId="4E2EA003" w:rsidR="00A27FE1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6" w:name="_Hlk134518451"/>
      <w:r w:rsidRPr="001163BF">
        <w:rPr>
          <w:rFonts w:asciiTheme="minorHAnsi" w:hAnsiTheme="minorHAnsi" w:cstheme="minorHAnsi"/>
          <w:b/>
          <w:bCs/>
          <w:sz w:val="20"/>
          <w:szCs w:val="20"/>
        </w:rPr>
        <w:t>§</w:t>
      </w:r>
      <w:r w:rsidR="009D29AA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B51A99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77049EF2" w14:textId="77777777" w:rsidR="00880EB3" w:rsidRPr="004C11FB" w:rsidRDefault="00880EB3" w:rsidP="00A507E6">
      <w:pPr>
        <w:jc w:val="center"/>
        <w:rPr>
          <w:rFonts w:asciiTheme="minorHAnsi" w:hAnsiTheme="minorHAnsi" w:cstheme="minorHAnsi"/>
          <w:b/>
          <w:bCs/>
          <w:sz w:val="4"/>
          <w:szCs w:val="20"/>
        </w:rPr>
      </w:pPr>
    </w:p>
    <w:bookmarkEnd w:id="6"/>
    <w:p w14:paraId="5B914A25" w14:textId="3FC7F91D" w:rsidR="00A27FE1" w:rsidRDefault="00A27FE1" w:rsidP="00A507E6">
      <w:pPr>
        <w:pStyle w:val="Tekstpodstawowy22"/>
        <w:overflowPunct/>
        <w:autoSpaceDE/>
        <w:autoSpaceDN/>
        <w:adjustRightInd/>
        <w:textAlignment w:val="auto"/>
        <w:rPr>
          <w:rFonts w:asciiTheme="minorHAnsi" w:hAnsiTheme="minorHAnsi" w:cstheme="minorHAnsi"/>
          <w:b/>
          <w:bCs/>
        </w:rPr>
      </w:pPr>
      <w:r w:rsidRPr="001163BF">
        <w:rPr>
          <w:rFonts w:asciiTheme="minorHAnsi" w:hAnsiTheme="minorHAnsi" w:cstheme="minorHAnsi"/>
          <w:bCs/>
        </w:rPr>
        <w:t>Umow</w:t>
      </w:r>
      <w:r w:rsidR="00EF00D8" w:rsidRPr="001163BF">
        <w:rPr>
          <w:rFonts w:asciiTheme="minorHAnsi" w:hAnsiTheme="minorHAnsi" w:cstheme="minorHAnsi"/>
          <w:bCs/>
        </w:rPr>
        <w:t>a zostaje zawarta</w:t>
      </w:r>
      <w:r w:rsidR="005F4E06">
        <w:rPr>
          <w:rFonts w:asciiTheme="minorHAnsi" w:hAnsiTheme="minorHAnsi" w:cstheme="minorHAnsi"/>
          <w:bCs/>
        </w:rPr>
        <w:t xml:space="preserve"> na okres 12 miesięcy tj.: </w:t>
      </w:r>
      <w:r w:rsidR="00EF00D8" w:rsidRPr="001163BF">
        <w:rPr>
          <w:rFonts w:asciiTheme="minorHAnsi" w:hAnsiTheme="minorHAnsi" w:cstheme="minorHAnsi"/>
          <w:bCs/>
        </w:rPr>
        <w:t xml:space="preserve">od </w:t>
      </w:r>
      <w:r w:rsidR="004532ED" w:rsidRPr="001163BF">
        <w:rPr>
          <w:rFonts w:asciiTheme="minorHAnsi" w:hAnsiTheme="minorHAnsi" w:cstheme="minorHAnsi"/>
          <w:b/>
          <w:bCs/>
        </w:rPr>
        <w:t>……….. 202</w:t>
      </w:r>
      <w:r w:rsidR="00B51A99">
        <w:rPr>
          <w:rFonts w:asciiTheme="minorHAnsi" w:hAnsiTheme="minorHAnsi" w:cstheme="minorHAnsi"/>
          <w:b/>
          <w:bCs/>
        </w:rPr>
        <w:t>6</w:t>
      </w:r>
      <w:r w:rsidR="00EF00D8" w:rsidRPr="001163BF">
        <w:rPr>
          <w:rFonts w:asciiTheme="minorHAnsi" w:hAnsiTheme="minorHAnsi" w:cstheme="minorHAnsi"/>
          <w:b/>
          <w:bCs/>
        </w:rPr>
        <w:t xml:space="preserve"> roku do …………..</w:t>
      </w:r>
      <w:r w:rsidR="002E40CB">
        <w:rPr>
          <w:rFonts w:asciiTheme="minorHAnsi" w:hAnsiTheme="minorHAnsi" w:cstheme="minorHAnsi"/>
          <w:b/>
          <w:bCs/>
        </w:rPr>
        <w:t xml:space="preserve"> </w:t>
      </w:r>
      <w:r w:rsidR="00EF00D8" w:rsidRPr="001163BF">
        <w:rPr>
          <w:rFonts w:asciiTheme="minorHAnsi" w:hAnsiTheme="minorHAnsi" w:cstheme="minorHAnsi"/>
          <w:b/>
          <w:bCs/>
        </w:rPr>
        <w:t>20</w:t>
      </w:r>
      <w:r w:rsidR="004532ED" w:rsidRPr="001163BF">
        <w:rPr>
          <w:rFonts w:asciiTheme="minorHAnsi" w:hAnsiTheme="minorHAnsi" w:cstheme="minorHAnsi"/>
          <w:b/>
          <w:bCs/>
        </w:rPr>
        <w:t>2</w:t>
      </w:r>
      <w:r w:rsidR="00B51A99">
        <w:rPr>
          <w:rFonts w:asciiTheme="minorHAnsi" w:hAnsiTheme="minorHAnsi" w:cstheme="minorHAnsi"/>
          <w:b/>
          <w:bCs/>
        </w:rPr>
        <w:t>7</w:t>
      </w:r>
      <w:r w:rsidRPr="001163BF">
        <w:rPr>
          <w:rFonts w:asciiTheme="minorHAnsi" w:hAnsiTheme="minorHAnsi" w:cstheme="minorHAnsi"/>
          <w:b/>
          <w:bCs/>
        </w:rPr>
        <w:t xml:space="preserve"> roku.</w:t>
      </w:r>
    </w:p>
    <w:p w14:paraId="6FD64A0D" w14:textId="77777777" w:rsidR="00A27FE1" w:rsidRPr="001163BF" w:rsidRDefault="00A27FE1" w:rsidP="00A507E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AE3C20C" w14:textId="7DE84529" w:rsidR="00A27FE1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sym w:font="Arial Narrow" w:char="00A7"/>
      </w:r>
      <w:r w:rsidR="009D29AA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B51A99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33815DB5" w14:textId="77777777" w:rsidR="002E40CB" w:rsidRPr="004C11FB" w:rsidRDefault="002E40CB" w:rsidP="00A507E6">
      <w:pPr>
        <w:jc w:val="center"/>
        <w:rPr>
          <w:rFonts w:asciiTheme="minorHAnsi" w:hAnsiTheme="minorHAnsi" w:cstheme="minorHAnsi"/>
          <w:b/>
          <w:bCs/>
          <w:sz w:val="4"/>
          <w:szCs w:val="20"/>
        </w:rPr>
      </w:pPr>
    </w:p>
    <w:p w14:paraId="0F012897" w14:textId="4CE1E340" w:rsidR="002A6CD9" w:rsidRDefault="00A27FE1" w:rsidP="00A507E6">
      <w:pPr>
        <w:jc w:val="both"/>
        <w:rPr>
          <w:rFonts w:asciiTheme="minorHAnsi" w:hAnsiTheme="minorHAnsi" w:cstheme="minorHAnsi"/>
          <w:sz w:val="20"/>
          <w:szCs w:val="20"/>
        </w:rPr>
      </w:pPr>
      <w:r w:rsidRPr="001163BF">
        <w:rPr>
          <w:rFonts w:asciiTheme="minorHAnsi" w:hAnsiTheme="minorHAnsi" w:cstheme="minorHAnsi"/>
          <w:sz w:val="20"/>
          <w:szCs w:val="20"/>
        </w:rPr>
        <w:t>W sprawach nieuregulowanych niniejszą umową mają zastosowanie odpowiednie przepisy Kodeksu Cywilnego</w:t>
      </w:r>
      <w:r w:rsidR="00C36093">
        <w:rPr>
          <w:rFonts w:asciiTheme="minorHAnsi" w:hAnsiTheme="minorHAnsi" w:cstheme="minorHAnsi"/>
          <w:sz w:val="20"/>
          <w:szCs w:val="20"/>
        </w:rPr>
        <w:t xml:space="preserve">                  </w:t>
      </w:r>
      <w:r w:rsidRPr="001163BF">
        <w:rPr>
          <w:rFonts w:asciiTheme="minorHAnsi" w:hAnsiTheme="minorHAnsi" w:cstheme="minorHAnsi"/>
          <w:sz w:val="20"/>
          <w:szCs w:val="20"/>
        </w:rPr>
        <w:t xml:space="preserve"> i Prawa Zamówień Publicznych.</w:t>
      </w:r>
    </w:p>
    <w:p w14:paraId="10D7F02F" w14:textId="77777777" w:rsidR="002E40CB" w:rsidRPr="001163BF" w:rsidRDefault="002E40CB" w:rsidP="00A507E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5780306" w14:textId="1A4529A9" w:rsidR="00A27FE1" w:rsidRDefault="00A27FE1" w:rsidP="00A507E6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sym w:font="Arial Narrow" w:char="00A7"/>
      </w:r>
      <w:r w:rsidR="009D29AA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B51A99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21477162" w14:textId="77777777" w:rsidR="002E40CB" w:rsidRPr="004C11FB" w:rsidRDefault="002E40CB" w:rsidP="00A507E6">
      <w:pPr>
        <w:jc w:val="center"/>
        <w:rPr>
          <w:rFonts w:asciiTheme="minorHAnsi" w:hAnsiTheme="minorHAnsi" w:cstheme="minorHAnsi"/>
          <w:b/>
          <w:bCs/>
          <w:sz w:val="4"/>
          <w:szCs w:val="20"/>
        </w:rPr>
      </w:pPr>
    </w:p>
    <w:p w14:paraId="7818CE66" w14:textId="6D6C293C" w:rsidR="00A27FE1" w:rsidRDefault="00A27FE1" w:rsidP="00A507E6">
      <w:pPr>
        <w:jc w:val="both"/>
        <w:rPr>
          <w:rFonts w:asciiTheme="minorHAnsi" w:hAnsiTheme="minorHAnsi" w:cstheme="minorHAnsi"/>
          <w:sz w:val="20"/>
          <w:szCs w:val="20"/>
        </w:rPr>
      </w:pPr>
      <w:r w:rsidRPr="001163BF">
        <w:rPr>
          <w:rFonts w:asciiTheme="minorHAnsi" w:hAnsiTheme="minorHAnsi" w:cstheme="minorHAnsi"/>
          <w:sz w:val="20"/>
          <w:szCs w:val="20"/>
        </w:rPr>
        <w:t xml:space="preserve">Umowa została sporządzona w </w:t>
      </w:r>
      <w:r w:rsidR="00C36093">
        <w:rPr>
          <w:rFonts w:asciiTheme="minorHAnsi" w:hAnsiTheme="minorHAnsi" w:cstheme="minorHAnsi"/>
          <w:sz w:val="20"/>
          <w:szCs w:val="20"/>
        </w:rPr>
        <w:t>dwóch</w:t>
      </w:r>
      <w:r w:rsidRPr="001163BF">
        <w:rPr>
          <w:rFonts w:asciiTheme="minorHAnsi" w:hAnsiTheme="minorHAnsi" w:cstheme="minorHAnsi"/>
          <w:sz w:val="20"/>
          <w:szCs w:val="20"/>
        </w:rPr>
        <w:t xml:space="preserve"> jednobrzmiących egzemplarzach po dwa dla każdej ze stron.</w:t>
      </w:r>
    </w:p>
    <w:p w14:paraId="6976E326" w14:textId="10F5087E" w:rsidR="00EF347F" w:rsidRDefault="00EF347F" w:rsidP="00A507E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7C0253A" w14:textId="77777777" w:rsidR="003832FF" w:rsidRDefault="003832FF" w:rsidP="003832FF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163BF">
        <w:rPr>
          <w:rFonts w:asciiTheme="minorHAnsi" w:hAnsiTheme="minorHAnsi" w:cstheme="minorHAnsi"/>
          <w:b/>
          <w:bCs/>
          <w:sz w:val="20"/>
          <w:szCs w:val="20"/>
        </w:rPr>
        <w:sym w:font="Arial Narrow" w:char="00A7"/>
      </w:r>
      <w:r>
        <w:rPr>
          <w:rFonts w:asciiTheme="minorHAnsi" w:hAnsiTheme="minorHAnsi" w:cstheme="minorHAnsi"/>
          <w:b/>
          <w:bCs/>
          <w:sz w:val="20"/>
          <w:szCs w:val="20"/>
        </w:rPr>
        <w:t>17</w:t>
      </w:r>
    </w:p>
    <w:p w14:paraId="4160EFC5" w14:textId="77777777" w:rsidR="003832FF" w:rsidRPr="009D29AA" w:rsidRDefault="003832FF" w:rsidP="003832FF">
      <w:pPr>
        <w:jc w:val="center"/>
        <w:rPr>
          <w:rFonts w:asciiTheme="minorHAnsi" w:hAnsiTheme="minorHAnsi" w:cstheme="minorHAnsi"/>
          <w:b/>
          <w:bCs/>
          <w:sz w:val="10"/>
          <w:szCs w:val="20"/>
        </w:rPr>
      </w:pPr>
    </w:p>
    <w:p w14:paraId="3EDB4044" w14:textId="77777777" w:rsidR="003832FF" w:rsidRPr="003832FF" w:rsidRDefault="003832FF" w:rsidP="003832FF">
      <w:pPr>
        <w:pStyle w:val="Akapitzlist"/>
        <w:numPr>
          <w:ilvl w:val="0"/>
          <w:numId w:val="25"/>
        </w:numPr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3832FF">
        <w:rPr>
          <w:rFonts w:asciiTheme="minorHAnsi" w:hAnsiTheme="minorHAnsi" w:cstheme="minorHAnsi"/>
          <w:sz w:val="20"/>
          <w:szCs w:val="20"/>
        </w:rPr>
        <w:t>Upoważnionymi przedstawicielami Stron umowy do kontaktów oraz realizacji niniejszej Umowy są:</w:t>
      </w:r>
    </w:p>
    <w:p w14:paraId="7C3D5986" w14:textId="77777777" w:rsidR="003832FF" w:rsidRPr="003832FF" w:rsidRDefault="003832FF" w:rsidP="003832FF">
      <w:pPr>
        <w:pStyle w:val="Akapitzlist"/>
        <w:numPr>
          <w:ilvl w:val="1"/>
          <w:numId w:val="25"/>
        </w:numPr>
        <w:ind w:left="714" w:hanging="357"/>
        <w:rPr>
          <w:rFonts w:asciiTheme="minorHAnsi" w:hAnsiTheme="minorHAnsi" w:cstheme="minorHAnsi"/>
          <w:sz w:val="20"/>
          <w:szCs w:val="20"/>
        </w:rPr>
      </w:pPr>
      <w:r w:rsidRPr="003832FF">
        <w:rPr>
          <w:rFonts w:asciiTheme="minorHAnsi" w:hAnsiTheme="minorHAnsi" w:cstheme="minorHAnsi"/>
          <w:sz w:val="20"/>
          <w:szCs w:val="20"/>
        </w:rPr>
        <w:t xml:space="preserve">ze Strony Wykonawcy – Pani/Pan …………………….……………………. – nr tel.: ………………….………..………..; </w:t>
      </w:r>
      <w:r w:rsidRPr="003832FF">
        <w:rPr>
          <w:rFonts w:asciiTheme="minorHAnsi" w:hAnsiTheme="minorHAnsi" w:cstheme="minorHAnsi"/>
          <w:sz w:val="20"/>
          <w:szCs w:val="20"/>
        </w:rPr>
        <w:br/>
        <w:t>e-mail:…………………………..……...;</w:t>
      </w:r>
    </w:p>
    <w:p w14:paraId="58A06E4D" w14:textId="0A8A9892" w:rsidR="003832FF" w:rsidRPr="003832FF" w:rsidRDefault="003832FF" w:rsidP="003832FF">
      <w:pPr>
        <w:pStyle w:val="Akapitzlist"/>
        <w:numPr>
          <w:ilvl w:val="1"/>
          <w:numId w:val="25"/>
        </w:numPr>
        <w:ind w:left="714" w:hanging="357"/>
        <w:rPr>
          <w:rFonts w:asciiTheme="minorHAnsi" w:hAnsiTheme="minorHAnsi" w:cstheme="minorHAnsi"/>
          <w:sz w:val="20"/>
          <w:szCs w:val="20"/>
        </w:rPr>
      </w:pPr>
      <w:r w:rsidRPr="003832FF">
        <w:rPr>
          <w:rFonts w:asciiTheme="minorHAnsi" w:hAnsiTheme="minorHAnsi" w:cstheme="minorHAnsi"/>
          <w:sz w:val="20"/>
          <w:szCs w:val="20"/>
        </w:rPr>
        <w:t xml:space="preserve">ze Strony Zamawiającego – </w:t>
      </w:r>
      <w:bookmarkStart w:id="7" w:name="_Hlk227932027"/>
      <w:r w:rsidRPr="003832FF">
        <w:rPr>
          <w:rFonts w:asciiTheme="minorHAnsi" w:hAnsiTheme="minorHAnsi" w:cstheme="minorHAnsi"/>
          <w:sz w:val="20"/>
          <w:szCs w:val="20"/>
        </w:rPr>
        <w:t xml:space="preserve">Pani/Pan …………………….……………………. – nr tel.: ………………….………..………..; </w:t>
      </w:r>
      <w:r w:rsidRPr="003832FF">
        <w:rPr>
          <w:rFonts w:asciiTheme="minorHAnsi" w:hAnsiTheme="minorHAnsi" w:cstheme="minorHAnsi"/>
          <w:sz w:val="20"/>
          <w:szCs w:val="20"/>
        </w:rPr>
        <w:br/>
        <w:t>e-mail:…………………………..……...;</w:t>
      </w:r>
    </w:p>
    <w:bookmarkEnd w:id="7"/>
    <w:p w14:paraId="1DB46D4C" w14:textId="77777777" w:rsidR="003832FF" w:rsidRPr="003832FF" w:rsidRDefault="003832FF" w:rsidP="003832FF">
      <w:pPr>
        <w:pStyle w:val="Akapitzlist"/>
        <w:numPr>
          <w:ilvl w:val="0"/>
          <w:numId w:val="25"/>
        </w:numPr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3832FF">
        <w:rPr>
          <w:rFonts w:asciiTheme="minorHAnsi" w:hAnsiTheme="minorHAnsi" w:cstheme="minorHAnsi"/>
          <w:sz w:val="20"/>
          <w:szCs w:val="20"/>
        </w:rPr>
        <w:t>Upoważnionymi przedstawicielami Stron umowy do nadzoru nad niniejszą Umową są:</w:t>
      </w:r>
    </w:p>
    <w:p w14:paraId="2DD1B09C" w14:textId="77777777" w:rsidR="003832FF" w:rsidRPr="003832FF" w:rsidRDefault="003832FF" w:rsidP="003832FF">
      <w:pPr>
        <w:pStyle w:val="Akapitzlist"/>
        <w:numPr>
          <w:ilvl w:val="1"/>
          <w:numId w:val="25"/>
        </w:numPr>
        <w:ind w:left="714" w:hanging="357"/>
        <w:rPr>
          <w:rFonts w:asciiTheme="minorHAnsi" w:hAnsiTheme="minorHAnsi" w:cstheme="minorHAnsi"/>
          <w:sz w:val="20"/>
          <w:szCs w:val="20"/>
        </w:rPr>
      </w:pPr>
      <w:r w:rsidRPr="003832FF">
        <w:rPr>
          <w:rFonts w:asciiTheme="minorHAnsi" w:hAnsiTheme="minorHAnsi" w:cstheme="minorHAnsi"/>
          <w:sz w:val="20"/>
          <w:szCs w:val="20"/>
        </w:rPr>
        <w:t xml:space="preserve">ze Strony Wykonawcy – Pani/Pan …………………….……………………. – nr tel.: ………………….………..………..; </w:t>
      </w:r>
      <w:r w:rsidRPr="003832FF">
        <w:rPr>
          <w:rFonts w:asciiTheme="minorHAnsi" w:hAnsiTheme="minorHAnsi" w:cstheme="minorHAnsi"/>
          <w:sz w:val="20"/>
          <w:szCs w:val="20"/>
        </w:rPr>
        <w:br/>
        <w:t>e-mail:…………………………..……...;</w:t>
      </w:r>
    </w:p>
    <w:p w14:paraId="60712CC2" w14:textId="58E939BA" w:rsidR="003832FF" w:rsidRPr="003832FF" w:rsidRDefault="003832FF" w:rsidP="003832FF">
      <w:pPr>
        <w:pStyle w:val="Akapitzlist"/>
        <w:numPr>
          <w:ilvl w:val="1"/>
          <w:numId w:val="25"/>
        </w:numPr>
        <w:ind w:left="714" w:hanging="357"/>
        <w:rPr>
          <w:rFonts w:asciiTheme="minorHAnsi" w:hAnsiTheme="minorHAnsi" w:cstheme="minorHAnsi"/>
          <w:sz w:val="20"/>
          <w:szCs w:val="20"/>
        </w:rPr>
      </w:pPr>
      <w:r w:rsidRPr="003832FF">
        <w:rPr>
          <w:rFonts w:asciiTheme="minorHAnsi" w:hAnsiTheme="minorHAnsi" w:cstheme="minorHAnsi"/>
          <w:sz w:val="20"/>
          <w:szCs w:val="20"/>
        </w:rPr>
        <w:t xml:space="preserve">ze Strony Zamawiającego – Pani/Pan …………………….……………………. – nr tel.: ………………….………..………..; </w:t>
      </w:r>
      <w:r w:rsidRPr="003832FF">
        <w:rPr>
          <w:rFonts w:asciiTheme="minorHAnsi" w:hAnsiTheme="minorHAnsi" w:cstheme="minorHAnsi"/>
          <w:sz w:val="20"/>
          <w:szCs w:val="20"/>
        </w:rPr>
        <w:br/>
        <w:t>e-mail:…………………………..……...;</w:t>
      </w:r>
    </w:p>
    <w:p w14:paraId="70CEF161" w14:textId="77777777" w:rsidR="003832FF" w:rsidRPr="00F00B77" w:rsidRDefault="003832FF" w:rsidP="003832FF">
      <w:pPr>
        <w:pStyle w:val="Akapitzlist"/>
        <w:numPr>
          <w:ilvl w:val="0"/>
          <w:numId w:val="25"/>
        </w:numPr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F00B77">
        <w:rPr>
          <w:rFonts w:asciiTheme="minorHAnsi" w:hAnsiTheme="minorHAnsi" w:cstheme="minorHAnsi"/>
          <w:sz w:val="20"/>
          <w:szCs w:val="20"/>
        </w:rPr>
        <w:t>Upoważnieni przedstawiciele Zamawiającego mają prawo do uczestniczenia w każdym etapie realizacji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00B77">
        <w:rPr>
          <w:rFonts w:asciiTheme="minorHAnsi" w:hAnsiTheme="minorHAnsi" w:cstheme="minorHAnsi"/>
          <w:sz w:val="20"/>
          <w:szCs w:val="20"/>
        </w:rPr>
        <w:t>przedmiotu Umowy.</w:t>
      </w:r>
    </w:p>
    <w:p w14:paraId="742D7F72" w14:textId="2F0750D6" w:rsidR="00A27FE1" w:rsidRDefault="00A27FE1" w:rsidP="00A507E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B4DEF5" w14:textId="23DA4635" w:rsidR="009D29AA" w:rsidRDefault="009D29AA" w:rsidP="00A507E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7C413A2" w14:textId="77777777" w:rsidR="009D29AA" w:rsidRPr="001163BF" w:rsidRDefault="009D29AA" w:rsidP="00A507E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07F2F41" w14:textId="77777777" w:rsidR="00A27FE1" w:rsidRPr="001163BF" w:rsidRDefault="00A27FE1" w:rsidP="00A507E6">
      <w:pPr>
        <w:jc w:val="both"/>
        <w:rPr>
          <w:rFonts w:asciiTheme="minorHAnsi" w:hAnsiTheme="minorHAnsi" w:cstheme="minorHAnsi"/>
          <w:sz w:val="20"/>
          <w:szCs w:val="20"/>
        </w:rPr>
      </w:pPr>
      <w:r w:rsidRPr="001163B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378A2" w:rsidRPr="001163BF">
        <w:rPr>
          <w:rFonts w:asciiTheme="minorHAnsi" w:hAnsiTheme="minorHAnsi" w:cstheme="minorHAnsi"/>
          <w:b/>
          <w:sz w:val="20"/>
          <w:szCs w:val="20"/>
        </w:rPr>
        <w:t>WYKONAWCA</w:t>
      </w:r>
      <w:r w:rsidRPr="001163BF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</w:t>
      </w:r>
      <w:r w:rsidR="00817C5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17C59">
        <w:rPr>
          <w:rFonts w:asciiTheme="minorHAnsi" w:hAnsiTheme="minorHAnsi" w:cstheme="minorHAnsi"/>
          <w:b/>
          <w:sz w:val="20"/>
          <w:szCs w:val="20"/>
        </w:rPr>
        <w:tab/>
      </w:r>
      <w:r w:rsidR="00817C59">
        <w:rPr>
          <w:rFonts w:asciiTheme="minorHAnsi" w:hAnsiTheme="minorHAnsi" w:cstheme="minorHAnsi"/>
          <w:b/>
          <w:sz w:val="20"/>
          <w:szCs w:val="20"/>
        </w:rPr>
        <w:tab/>
      </w:r>
      <w:r w:rsidR="00817C59">
        <w:rPr>
          <w:rFonts w:asciiTheme="minorHAnsi" w:hAnsiTheme="minorHAnsi" w:cstheme="minorHAnsi"/>
          <w:b/>
          <w:sz w:val="20"/>
          <w:szCs w:val="20"/>
        </w:rPr>
        <w:tab/>
      </w:r>
      <w:r w:rsidR="00817C59">
        <w:rPr>
          <w:rFonts w:asciiTheme="minorHAnsi" w:hAnsiTheme="minorHAnsi" w:cstheme="minorHAnsi"/>
          <w:b/>
          <w:sz w:val="20"/>
          <w:szCs w:val="20"/>
        </w:rPr>
        <w:tab/>
      </w:r>
      <w:r w:rsidR="00817C59">
        <w:rPr>
          <w:rFonts w:asciiTheme="minorHAnsi" w:hAnsiTheme="minorHAnsi" w:cstheme="minorHAnsi"/>
          <w:b/>
          <w:sz w:val="20"/>
          <w:szCs w:val="20"/>
        </w:rPr>
        <w:tab/>
      </w:r>
      <w:r w:rsidRPr="001163BF">
        <w:rPr>
          <w:rFonts w:asciiTheme="minorHAnsi" w:hAnsiTheme="minorHAnsi" w:cstheme="minorHAnsi"/>
          <w:b/>
          <w:sz w:val="20"/>
          <w:szCs w:val="20"/>
        </w:rPr>
        <w:t xml:space="preserve">                        </w:t>
      </w:r>
      <w:r w:rsidR="00C378A2" w:rsidRPr="001163BF">
        <w:rPr>
          <w:rFonts w:asciiTheme="minorHAnsi" w:hAnsiTheme="minorHAnsi" w:cstheme="minorHAnsi"/>
          <w:b/>
          <w:sz w:val="20"/>
          <w:szCs w:val="20"/>
        </w:rPr>
        <w:t>ZAMAWIAJĄCY</w:t>
      </w:r>
    </w:p>
    <w:sectPr w:rsidR="00A27FE1" w:rsidRPr="001163BF"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1134" w:right="1134" w:bottom="851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32588" w14:textId="77777777" w:rsidR="00190F91" w:rsidRDefault="00190F91">
      <w:r>
        <w:separator/>
      </w:r>
    </w:p>
  </w:endnote>
  <w:endnote w:type="continuationSeparator" w:id="0">
    <w:p w14:paraId="79258490" w14:textId="77777777" w:rsidR="00190F91" w:rsidRDefault="0019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81E3F" w14:textId="77777777" w:rsidR="00A27FE1" w:rsidRDefault="00A27F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F1EF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B6D446F" w14:textId="77777777" w:rsidR="00A27FE1" w:rsidRDefault="00A27FE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67778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D0FB40" w14:textId="39CDC590" w:rsidR="003832FF" w:rsidRPr="003832FF" w:rsidRDefault="003832FF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832FF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Strona </w:t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</w:t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3832FF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 z </w:t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  <w:t>2</w:t>
            </w:r>
            <w:r w:rsidRPr="003832F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EA1B857" w14:textId="77777777" w:rsidR="00A27FE1" w:rsidRPr="003832FF" w:rsidRDefault="00A27FE1">
    <w:pPr>
      <w:pStyle w:val="Stopka"/>
      <w:ind w:right="360"/>
      <w:rPr>
        <w:rFonts w:asciiTheme="minorHAnsi" w:hAnsiTheme="minorHAnsi" w:cstheme="minorHAnsi"/>
        <w:sz w:val="18"/>
        <w:szCs w:val="18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18"/>
      </w:rPr>
      <w:id w:val="-1320040048"/>
      <w:docPartObj>
        <w:docPartGallery w:val="Page Numbers (Bottom of Page)"/>
        <w:docPartUnique/>
      </w:docPartObj>
    </w:sdtPr>
    <w:sdtEndPr/>
    <w:sdtContent>
      <w:p w14:paraId="0C05A189" w14:textId="1CA61563" w:rsidR="00B51A99" w:rsidRPr="00B51A99" w:rsidRDefault="00B51A99">
        <w:pPr>
          <w:pStyle w:val="Stopka"/>
          <w:jc w:val="right"/>
          <w:rPr>
            <w:rFonts w:asciiTheme="minorHAnsi" w:hAnsiTheme="minorHAnsi" w:cstheme="minorHAnsi"/>
            <w:sz w:val="18"/>
          </w:rPr>
        </w:pPr>
        <w:r w:rsidRPr="00B51A99">
          <w:rPr>
            <w:rFonts w:asciiTheme="minorHAnsi" w:hAnsiTheme="minorHAnsi" w:cstheme="minorHAnsi"/>
            <w:sz w:val="18"/>
          </w:rPr>
          <w:fldChar w:fldCharType="begin"/>
        </w:r>
        <w:r w:rsidRPr="00B51A99">
          <w:rPr>
            <w:rFonts w:asciiTheme="minorHAnsi" w:hAnsiTheme="minorHAnsi" w:cstheme="minorHAnsi"/>
            <w:sz w:val="18"/>
          </w:rPr>
          <w:instrText>PAGE   \* MERGEFORMAT</w:instrText>
        </w:r>
        <w:r w:rsidRPr="00B51A99">
          <w:rPr>
            <w:rFonts w:asciiTheme="minorHAnsi" w:hAnsiTheme="minorHAnsi" w:cstheme="minorHAnsi"/>
            <w:sz w:val="18"/>
          </w:rPr>
          <w:fldChar w:fldCharType="separate"/>
        </w:r>
        <w:r w:rsidRPr="00B51A99">
          <w:rPr>
            <w:rFonts w:asciiTheme="minorHAnsi" w:hAnsiTheme="minorHAnsi" w:cstheme="minorHAnsi"/>
            <w:sz w:val="18"/>
            <w:lang w:val="pl-PL"/>
          </w:rPr>
          <w:t>2</w:t>
        </w:r>
        <w:r w:rsidRPr="00B51A99">
          <w:rPr>
            <w:rFonts w:asciiTheme="minorHAnsi" w:hAnsiTheme="minorHAnsi" w:cstheme="minorHAnsi"/>
            <w:sz w:val="18"/>
          </w:rPr>
          <w:fldChar w:fldCharType="end"/>
        </w:r>
      </w:p>
    </w:sdtContent>
  </w:sdt>
  <w:p w14:paraId="1CD3D8D9" w14:textId="77777777" w:rsidR="006F1EF9" w:rsidRDefault="006F1E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303FB" w14:textId="77777777" w:rsidR="00190F91" w:rsidRDefault="00190F91">
      <w:r>
        <w:separator/>
      </w:r>
    </w:p>
  </w:footnote>
  <w:footnote w:type="continuationSeparator" w:id="0">
    <w:p w14:paraId="2371BFD4" w14:textId="77777777" w:rsidR="00190F91" w:rsidRDefault="00190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E74B1" w14:textId="370ECBE3" w:rsidR="00BC58B8" w:rsidRPr="00664583" w:rsidRDefault="00BC58B8" w:rsidP="00BC58B8">
    <w:pPr>
      <w:pStyle w:val="Nagwek6"/>
      <w:rPr>
        <w:rFonts w:asciiTheme="minorHAnsi" w:hAnsiTheme="minorHAnsi" w:cstheme="minorHAnsi"/>
        <w:b w:val="0"/>
        <w:sz w:val="18"/>
      </w:rPr>
    </w:pPr>
    <w:r w:rsidRPr="00664583">
      <w:rPr>
        <w:rFonts w:asciiTheme="minorHAnsi" w:hAnsiTheme="minorHAnsi" w:cstheme="minorHAnsi"/>
        <w:b w:val="0"/>
        <w:sz w:val="18"/>
      </w:rPr>
      <w:t xml:space="preserve">Załącznik nr </w:t>
    </w:r>
    <w:r w:rsidR="00010764">
      <w:rPr>
        <w:rFonts w:asciiTheme="minorHAnsi" w:hAnsiTheme="minorHAnsi" w:cstheme="minorHAnsi"/>
        <w:b w:val="0"/>
        <w:sz w:val="18"/>
      </w:rPr>
      <w:t>7</w:t>
    </w:r>
    <w:r w:rsidRPr="00664583">
      <w:rPr>
        <w:rFonts w:asciiTheme="minorHAnsi" w:hAnsiTheme="minorHAnsi" w:cstheme="minorHAnsi"/>
        <w:b w:val="0"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C2153"/>
    <w:multiLevelType w:val="hybridMultilevel"/>
    <w:tmpl w:val="B4968B98"/>
    <w:lvl w:ilvl="0" w:tplc="11C88BA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40171"/>
    <w:multiLevelType w:val="hybridMultilevel"/>
    <w:tmpl w:val="FE8AAB20"/>
    <w:lvl w:ilvl="0" w:tplc="11C88BA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157B6"/>
    <w:multiLevelType w:val="hybridMultilevel"/>
    <w:tmpl w:val="2ED61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10E13"/>
    <w:multiLevelType w:val="hybridMultilevel"/>
    <w:tmpl w:val="63F886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91191"/>
    <w:multiLevelType w:val="hybridMultilevel"/>
    <w:tmpl w:val="9CB45090"/>
    <w:lvl w:ilvl="0" w:tplc="6D48C824">
      <w:start w:val="2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579AA"/>
    <w:multiLevelType w:val="hybridMultilevel"/>
    <w:tmpl w:val="EC1A3812"/>
    <w:lvl w:ilvl="0" w:tplc="3514C3E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32A93"/>
    <w:multiLevelType w:val="hybridMultilevel"/>
    <w:tmpl w:val="3AA2A3F6"/>
    <w:lvl w:ilvl="0" w:tplc="998C2FD4">
      <w:start w:val="3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F4841"/>
    <w:multiLevelType w:val="hybridMultilevel"/>
    <w:tmpl w:val="77F6A0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731EC"/>
    <w:multiLevelType w:val="hybridMultilevel"/>
    <w:tmpl w:val="73C85D4A"/>
    <w:lvl w:ilvl="0" w:tplc="79DC533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sz w:val="20"/>
        <w:szCs w:val="20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E79A0"/>
    <w:multiLevelType w:val="hybridMultilevel"/>
    <w:tmpl w:val="FE8AAB20"/>
    <w:lvl w:ilvl="0" w:tplc="11C88BA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75815"/>
    <w:multiLevelType w:val="hybridMultilevel"/>
    <w:tmpl w:val="A0EC1E08"/>
    <w:lvl w:ilvl="0" w:tplc="45F8BA6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D0FBF"/>
    <w:multiLevelType w:val="hybridMultilevel"/>
    <w:tmpl w:val="938E1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14065"/>
    <w:multiLevelType w:val="hybridMultilevel"/>
    <w:tmpl w:val="749E3642"/>
    <w:lvl w:ilvl="0" w:tplc="7682D198">
      <w:start w:val="1"/>
      <w:numFmt w:val="lowerLetter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3D7A28"/>
    <w:multiLevelType w:val="hybridMultilevel"/>
    <w:tmpl w:val="D6D2CB5A"/>
    <w:lvl w:ilvl="0" w:tplc="0F94E95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94F2F"/>
    <w:multiLevelType w:val="singleLevel"/>
    <w:tmpl w:val="3DD236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 w15:restartNumberingAfterBreak="0">
    <w:nsid w:val="43060B79"/>
    <w:multiLevelType w:val="hybridMultilevel"/>
    <w:tmpl w:val="7FF0A826"/>
    <w:lvl w:ilvl="0" w:tplc="F1CA512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708D2"/>
    <w:multiLevelType w:val="hybridMultilevel"/>
    <w:tmpl w:val="C8B8B78A"/>
    <w:lvl w:ilvl="0" w:tplc="9E1AB2A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463C8"/>
    <w:multiLevelType w:val="hybridMultilevel"/>
    <w:tmpl w:val="E7D2075A"/>
    <w:lvl w:ilvl="0" w:tplc="79DC533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E4097"/>
    <w:multiLevelType w:val="hybridMultilevel"/>
    <w:tmpl w:val="6664704A"/>
    <w:lvl w:ilvl="0" w:tplc="4566CC6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85637"/>
    <w:multiLevelType w:val="hybridMultilevel"/>
    <w:tmpl w:val="4828BEB0"/>
    <w:lvl w:ilvl="0" w:tplc="4566CC6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444F76"/>
    <w:multiLevelType w:val="hybridMultilevel"/>
    <w:tmpl w:val="BAF03518"/>
    <w:lvl w:ilvl="0" w:tplc="256AAB64">
      <w:start w:val="2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7F5F"/>
    <w:multiLevelType w:val="hybridMultilevel"/>
    <w:tmpl w:val="58760254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7804210"/>
    <w:multiLevelType w:val="hybridMultilevel"/>
    <w:tmpl w:val="373E94D2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8051AC3"/>
    <w:multiLevelType w:val="hybridMultilevel"/>
    <w:tmpl w:val="7DE073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EC2620"/>
    <w:multiLevelType w:val="hybridMultilevel"/>
    <w:tmpl w:val="9592B15E"/>
    <w:lvl w:ilvl="0" w:tplc="D2A20A1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9"/>
  </w:num>
  <w:num w:numId="5">
    <w:abstractNumId w:val="15"/>
  </w:num>
  <w:num w:numId="6">
    <w:abstractNumId w:val="12"/>
  </w:num>
  <w:num w:numId="7">
    <w:abstractNumId w:val="17"/>
  </w:num>
  <w:num w:numId="8">
    <w:abstractNumId w:val="7"/>
  </w:num>
  <w:num w:numId="9">
    <w:abstractNumId w:val="20"/>
  </w:num>
  <w:num w:numId="10">
    <w:abstractNumId w:val="3"/>
  </w:num>
  <w:num w:numId="11">
    <w:abstractNumId w:val="4"/>
  </w:num>
  <w:num w:numId="12">
    <w:abstractNumId w:val="23"/>
  </w:num>
  <w:num w:numId="13">
    <w:abstractNumId w:val="22"/>
  </w:num>
  <w:num w:numId="14">
    <w:abstractNumId w:val="24"/>
  </w:num>
  <w:num w:numId="15">
    <w:abstractNumId w:val="16"/>
  </w:num>
  <w:num w:numId="16">
    <w:abstractNumId w:val="5"/>
  </w:num>
  <w:num w:numId="17">
    <w:abstractNumId w:val="21"/>
  </w:num>
  <w:num w:numId="18">
    <w:abstractNumId w:val="6"/>
  </w:num>
  <w:num w:numId="19">
    <w:abstractNumId w:val="19"/>
  </w:num>
  <w:num w:numId="20">
    <w:abstractNumId w:val="13"/>
  </w:num>
  <w:num w:numId="21">
    <w:abstractNumId w:val="18"/>
  </w:num>
  <w:num w:numId="22">
    <w:abstractNumId w:val="8"/>
  </w:num>
  <w:num w:numId="23">
    <w:abstractNumId w:val="10"/>
  </w:num>
  <w:num w:numId="24">
    <w:abstractNumId w:val="11"/>
  </w:num>
  <w:num w:numId="25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D8"/>
    <w:rsid w:val="00010764"/>
    <w:rsid w:val="00023972"/>
    <w:rsid w:val="00034619"/>
    <w:rsid w:val="00075762"/>
    <w:rsid w:val="000A3523"/>
    <w:rsid w:val="000F687F"/>
    <w:rsid w:val="001163BF"/>
    <w:rsid w:val="00134831"/>
    <w:rsid w:val="00136FDB"/>
    <w:rsid w:val="00137EEE"/>
    <w:rsid w:val="00141564"/>
    <w:rsid w:val="00164B64"/>
    <w:rsid w:val="00186B2C"/>
    <w:rsid w:val="00190F91"/>
    <w:rsid w:val="00195940"/>
    <w:rsid w:val="001B1E59"/>
    <w:rsid w:val="001E2844"/>
    <w:rsid w:val="001E7E44"/>
    <w:rsid w:val="00207D8B"/>
    <w:rsid w:val="00234957"/>
    <w:rsid w:val="002A6CD9"/>
    <w:rsid w:val="002B3492"/>
    <w:rsid w:val="002C2838"/>
    <w:rsid w:val="002C65D5"/>
    <w:rsid w:val="002E40CB"/>
    <w:rsid w:val="002F165B"/>
    <w:rsid w:val="002F6197"/>
    <w:rsid w:val="00303A73"/>
    <w:rsid w:val="003060A4"/>
    <w:rsid w:val="00312192"/>
    <w:rsid w:val="00326B61"/>
    <w:rsid w:val="003329ED"/>
    <w:rsid w:val="003618DB"/>
    <w:rsid w:val="00382FF5"/>
    <w:rsid w:val="003832FF"/>
    <w:rsid w:val="00384D65"/>
    <w:rsid w:val="003864EE"/>
    <w:rsid w:val="003A5A0C"/>
    <w:rsid w:val="003F323A"/>
    <w:rsid w:val="00433F63"/>
    <w:rsid w:val="0044427A"/>
    <w:rsid w:val="004532ED"/>
    <w:rsid w:val="00476004"/>
    <w:rsid w:val="004C11FB"/>
    <w:rsid w:val="004E3E02"/>
    <w:rsid w:val="004E6F1E"/>
    <w:rsid w:val="0052292D"/>
    <w:rsid w:val="0053304C"/>
    <w:rsid w:val="00580FD6"/>
    <w:rsid w:val="00590D39"/>
    <w:rsid w:val="00597DD1"/>
    <w:rsid w:val="005A3B27"/>
    <w:rsid w:val="005B59EF"/>
    <w:rsid w:val="005C6E5E"/>
    <w:rsid w:val="005C7460"/>
    <w:rsid w:val="005D0736"/>
    <w:rsid w:val="005E08F3"/>
    <w:rsid w:val="005F4E06"/>
    <w:rsid w:val="005F58F9"/>
    <w:rsid w:val="005F6509"/>
    <w:rsid w:val="00621544"/>
    <w:rsid w:val="0063360A"/>
    <w:rsid w:val="00660F6C"/>
    <w:rsid w:val="00664583"/>
    <w:rsid w:val="0067640F"/>
    <w:rsid w:val="00680E99"/>
    <w:rsid w:val="00681DAF"/>
    <w:rsid w:val="006A056B"/>
    <w:rsid w:val="006C235C"/>
    <w:rsid w:val="006D452C"/>
    <w:rsid w:val="006F1EF9"/>
    <w:rsid w:val="00700FC4"/>
    <w:rsid w:val="0070258C"/>
    <w:rsid w:val="0073435A"/>
    <w:rsid w:val="007B0B66"/>
    <w:rsid w:val="007E0594"/>
    <w:rsid w:val="007F1142"/>
    <w:rsid w:val="00810452"/>
    <w:rsid w:val="00812358"/>
    <w:rsid w:val="00817C59"/>
    <w:rsid w:val="00823F2A"/>
    <w:rsid w:val="008461FA"/>
    <w:rsid w:val="008534A0"/>
    <w:rsid w:val="00873CCD"/>
    <w:rsid w:val="00880EB3"/>
    <w:rsid w:val="008A1D06"/>
    <w:rsid w:val="008A390D"/>
    <w:rsid w:val="008C7A50"/>
    <w:rsid w:val="008E70E3"/>
    <w:rsid w:val="008F1027"/>
    <w:rsid w:val="0090002D"/>
    <w:rsid w:val="00927AC8"/>
    <w:rsid w:val="00951ADF"/>
    <w:rsid w:val="0098606E"/>
    <w:rsid w:val="009A224A"/>
    <w:rsid w:val="009D29AA"/>
    <w:rsid w:val="009D7918"/>
    <w:rsid w:val="009F3CEA"/>
    <w:rsid w:val="009F561F"/>
    <w:rsid w:val="00A071F8"/>
    <w:rsid w:val="00A27FE1"/>
    <w:rsid w:val="00A34E84"/>
    <w:rsid w:val="00A36C0E"/>
    <w:rsid w:val="00A47969"/>
    <w:rsid w:val="00A507E6"/>
    <w:rsid w:val="00A518A0"/>
    <w:rsid w:val="00A617B8"/>
    <w:rsid w:val="00A930CF"/>
    <w:rsid w:val="00A97F54"/>
    <w:rsid w:val="00AA1889"/>
    <w:rsid w:val="00AE7B4A"/>
    <w:rsid w:val="00AF30FA"/>
    <w:rsid w:val="00B00098"/>
    <w:rsid w:val="00B03B39"/>
    <w:rsid w:val="00B17A4A"/>
    <w:rsid w:val="00B25E68"/>
    <w:rsid w:val="00B51A99"/>
    <w:rsid w:val="00B54AFC"/>
    <w:rsid w:val="00B6520D"/>
    <w:rsid w:val="00B6621C"/>
    <w:rsid w:val="00B7061E"/>
    <w:rsid w:val="00BA1921"/>
    <w:rsid w:val="00BB038B"/>
    <w:rsid w:val="00BB622F"/>
    <w:rsid w:val="00BC3472"/>
    <w:rsid w:val="00BC58B8"/>
    <w:rsid w:val="00BD1670"/>
    <w:rsid w:val="00BF45D3"/>
    <w:rsid w:val="00C009D2"/>
    <w:rsid w:val="00C14BD1"/>
    <w:rsid w:val="00C34CF2"/>
    <w:rsid w:val="00C36093"/>
    <w:rsid w:val="00C378A2"/>
    <w:rsid w:val="00C85933"/>
    <w:rsid w:val="00C87C03"/>
    <w:rsid w:val="00C9344C"/>
    <w:rsid w:val="00CA2E41"/>
    <w:rsid w:val="00CC3912"/>
    <w:rsid w:val="00CD6E4E"/>
    <w:rsid w:val="00D077DB"/>
    <w:rsid w:val="00D11622"/>
    <w:rsid w:val="00D27AD1"/>
    <w:rsid w:val="00D27C40"/>
    <w:rsid w:val="00D76853"/>
    <w:rsid w:val="00DA43DE"/>
    <w:rsid w:val="00DB430C"/>
    <w:rsid w:val="00DD3115"/>
    <w:rsid w:val="00DE5FD5"/>
    <w:rsid w:val="00E052A0"/>
    <w:rsid w:val="00E17942"/>
    <w:rsid w:val="00E4608F"/>
    <w:rsid w:val="00E73432"/>
    <w:rsid w:val="00E77546"/>
    <w:rsid w:val="00E8469F"/>
    <w:rsid w:val="00ED281E"/>
    <w:rsid w:val="00EE49FC"/>
    <w:rsid w:val="00EE7B79"/>
    <w:rsid w:val="00EF00D8"/>
    <w:rsid w:val="00EF347F"/>
    <w:rsid w:val="00EF38F8"/>
    <w:rsid w:val="00EF492F"/>
    <w:rsid w:val="00EF597A"/>
    <w:rsid w:val="00F17BA9"/>
    <w:rsid w:val="00F201D7"/>
    <w:rsid w:val="00F34A7C"/>
    <w:rsid w:val="00F5168C"/>
    <w:rsid w:val="00F51E7E"/>
    <w:rsid w:val="00F54056"/>
    <w:rsid w:val="00F852E3"/>
    <w:rsid w:val="00F86A73"/>
    <w:rsid w:val="00F93EEF"/>
    <w:rsid w:val="00FB5528"/>
    <w:rsid w:val="00FB7128"/>
    <w:rsid w:val="00FD5E03"/>
    <w:rsid w:val="00FE3CC7"/>
    <w:rsid w:val="00FF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4DEB1"/>
  <w15:docId w15:val="{A4301005-FFF3-43EE-99DD-97337E16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4B64"/>
    <w:rPr>
      <w:sz w:val="24"/>
      <w:szCs w:val="24"/>
    </w:rPr>
  </w:style>
  <w:style w:type="paragraph" w:styleId="Nagwek6">
    <w:name w:val="heading 6"/>
    <w:basedOn w:val="Normalny"/>
    <w:next w:val="Normalny"/>
    <w:qFormat/>
    <w:pPr>
      <w:keepNext/>
      <w:jc w:val="right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widowControl w:val="0"/>
      <w:suppressAutoHyphens/>
      <w:spacing w:after="120"/>
    </w:pPr>
    <w:rPr>
      <w:color w:val="000000"/>
      <w:lang w:val="en-US" w:eastAsia="en-US"/>
    </w:rPr>
  </w:style>
  <w:style w:type="paragraph" w:styleId="Stopka">
    <w:name w:val="footer"/>
    <w:basedOn w:val="Normalny"/>
    <w:link w:val="StopkaZnak"/>
    <w:uiPriority w:val="99"/>
    <w:pPr>
      <w:widowControl w:val="0"/>
      <w:tabs>
        <w:tab w:val="center" w:pos="4536"/>
        <w:tab w:val="right" w:pos="9072"/>
      </w:tabs>
      <w:suppressAutoHyphens/>
      <w:autoSpaceDE w:val="0"/>
    </w:pPr>
    <w:rPr>
      <w:color w:val="000000"/>
      <w:sz w:val="20"/>
      <w:szCs w:val="20"/>
      <w:lang w:val="en-US" w:eastAsia="en-US"/>
    </w:rPr>
  </w:style>
  <w:style w:type="paragraph" w:customStyle="1" w:styleId="Tekstpodstawowywcity21">
    <w:name w:val="Tekst podstawowy wcięty 21"/>
    <w:basedOn w:val="Normalny"/>
    <w:pPr>
      <w:widowControl w:val="0"/>
      <w:suppressAutoHyphens/>
      <w:ind w:left="720" w:hanging="360"/>
    </w:pPr>
    <w:rPr>
      <w:color w:val="000000"/>
      <w:lang w:val="en-US" w:eastAsia="en-US"/>
    </w:rPr>
  </w:style>
  <w:style w:type="paragraph" w:styleId="NormalnyWeb">
    <w:name w:val="Normal (Web)"/>
    <w:basedOn w:val="Normalny"/>
    <w:semiHidden/>
    <w:pPr>
      <w:suppressAutoHyphens/>
      <w:spacing w:before="100" w:after="100"/>
      <w:jc w:val="both"/>
    </w:pPr>
    <w:rPr>
      <w:rFonts w:ascii="Book Antiqua" w:hAnsi="Book Antiqua"/>
      <w:sz w:val="20"/>
      <w:szCs w:val="20"/>
      <w:lang w:eastAsia="ar-SA"/>
    </w:rPr>
  </w:style>
  <w:style w:type="character" w:styleId="Numerstrony">
    <w:name w:val="page number"/>
    <w:basedOn w:val="Domylnaczcionkaakapitu"/>
    <w:semiHidden/>
  </w:style>
  <w:style w:type="paragraph" w:customStyle="1" w:styleId="Tekstpodstawowy21">
    <w:name w:val="Tekst podstawowy 21"/>
    <w:basedOn w:val="Normalny"/>
    <w:pPr>
      <w:suppressAutoHyphens/>
      <w:spacing w:after="120" w:line="480" w:lineRule="auto"/>
    </w:pPr>
    <w:rPr>
      <w:rFonts w:ascii="Book Antiqua" w:hAnsi="Book Antiqua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Janusz">
    <w:name w:val="Janusz"/>
    <w:basedOn w:val="Normalny"/>
    <w:pPr>
      <w:overflowPunct w:val="0"/>
      <w:autoSpaceDE w:val="0"/>
      <w:autoSpaceDN w:val="0"/>
      <w:adjustRightInd w:val="0"/>
      <w:spacing w:line="360" w:lineRule="auto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semiHidden/>
    <w:pPr>
      <w:ind w:left="360" w:hanging="360"/>
      <w:jc w:val="both"/>
    </w:pPr>
    <w:rPr>
      <w:rFonts w:ascii="Tahoma" w:hAnsi="Tahoma" w:cs="Tahom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F65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F6509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F6509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F6509"/>
  </w:style>
  <w:style w:type="paragraph" w:styleId="Tytu">
    <w:name w:val="Title"/>
    <w:basedOn w:val="Normalny"/>
    <w:link w:val="TytuZnak"/>
    <w:qFormat/>
    <w:rsid w:val="003864EE"/>
    <w:pPr>
      <w:jc w:val="center"/>
    </w:pPr>
    <w:rPr>
      <w:b/>
      <w:bCs/>
    </w:rPr>
  </w:style>
  <w:style w:type="character" w:customStyle="1" w:styleId="TytuZnak">
    <w:name w:val="Tytuł Znak"/>
    <w:link w:val="Tytu"/>
    <w:rsid w:val="003864EE"/>
    <w:rPr>
      <w:b/>
      <w:bCs/>
      <w:sz w:val="24"/>
      <w:szCs w:val="24"/>
    </w:rPr>
  </w:style>
  <w:style w:type="paragraph" w:styleId="Akapitzlist">
    <w:name w:val="List Paragraph"/>
    <w:aliases w:val="CW_Lista,Wypunktowanie,L1,Numerowanie,Akapit z listą BS,sw tekst,lp1,Preambuła,CP-UC,CP-Punkty,Bullet List,List - bullets,Equipment,Bullet 1,List Paragraph Char Char,b1,Figure_name,Numbered Indented Text,List Paragraph11,Ref,List_TIS,x."/>
    <w:basedOn w:val="Normalny"/>
    <w:link w:val="AkapitzlistZnak"/>
    <w:uiPriority w:val="34"/>
    <w:qFormat/>
    <w:rsid w:val="00E8469F"/>
    <w:pPr>
      <w:suppressAutoHyphens/>
      <w:spacing w:after="200" w:line="276" w:lineRule="auto"/>
      <w:ind w:left="720"/>
      <w:contextualSpacing/>
    </w:pPr>
    <w:rPr>
      <w:rFonts w:ascii="Calibri" w:eastAsia="Calibri" w:hAnsi="Calibri"/>
      <w:kern w:val="1"/>
      <w:sz w:val="22"/>
      <w:szCs w:val="22"/>
      <w:lang w:eastAsia="en-US"/>
    </w:rPr>
  </w:style>
  <w:style w:type="character" w:customStyle="1" w:styleId="AkapitzlistZnak">
    <w:name w:val="Akapit z listą Znak"/>
    <w:aliases w:val="CW_Lista Znak,Wypunktowanie Znak,L1 Znak,Numerowanie Znak,Akapit z listą BS Znak,sw tekst Znak,lp1 Znak,Preambuła Znak,CP-UC Znak,CP-Punkty Znak,Bullet List Znak,List - bullets Znak,Equipment Znak,Bullet 1 Znak,b1 Znak,Ref Znak"/>
    <w:link w:val="Akapitzlist"/>
    <w:uiPriority w:val="34"/>
    <w:qFormat/>
    <w:rsid w:val="00E8469F"/>
    <w:rPr>
      <w:rFonts w:ascii="Calibri" w:eastAsia="Calibri" w:hAnsi="Calibri"/>
      <w:kern w:val="1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F1EF9"/>
    <w:rPr>
      <w:color w:val="000000"/>
      <w:lang w:val="en-US" w:eastAsia="en-US"/>
    </w:rPr>
  </w:style>
  <w:style w:type="paragraph" w:customStyle="1" w:styleId="Default">
    <w:name w:val="Default"/>
    <w:rsid w:val="00A07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09D2"/>
    <w:rPr>
      <w:rFonts w:ascii="Tahoma" w:hAnsi="Tahoma" w:cs="Tahoma"/>
    </w:rPr>
  </w:style>
  <w:style w:type="character" w:styleId="Hipercze">
    <w:name w:val="Hyperlink"/>
    <w:basedOn w:val="Domylnaczcionkaakapitu"/>
    <w:uiPriority w:val="99"/>
    <w:unhideWhenUsed/>
    <w:rsid w:val="00580F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0F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6</Pages>
  <Words>3023</Words>
  <Characters>18143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</vt:lpstr>
    </vt:vector>
  </TitlesOfParts>
  <Company>SP ZOZ Tomaszów Lubelski</Company>
  <LinksUpToDate>false</LinksUpToDate>
  <CharactersWithSpaces>21124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</dc:title>
  <dc:subject/>
  <dc:creator>Sekcja Zaopatzrenia i Zam. Publicznych</dc:creator>
  <cp:keywords/>
  <dc:description/>
  <cp:lastModifiedBy>ODDZIAL</cp:lastModifiedBy>
  <cp:revision>16</cp:revision>
  <cp:lastPrinted>2023-05-10T09:33:00Z</cp:lastPrinted>
  <dcterms:created xsi:type="dcterms:W3CDTF">2024-04-04T10:15:00Z</dcterms:created>
  <dcterms:modified xsi:type="dcterms:W3CDTF">2026-06-02T11:29:00Z</dcterms:modified>
</cp:coreProperties>
</file>